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EC" w:rsidRPr="00791E91" w:rsidRDefault="000148EC" w:rsidP="002C7CED">
      <w:pPr>
        <w:autoSpaceDE w:val="0"/>
        <w:autoSpaceDN w:val="0"/>
        <w:adjustRightInd w:val="0"/>
        <w:spacing w:after="0" w:line="240" w:lineRule="auto"/>
        <w:rPr>
          <w:rFonts w:ascii="Times New Roman" w:eastAsia="Calibri" w:hAnsi="Times New Roman" w:cs="Times New Roman"/>
          <w:b/>
          <w:sz w:val="24"/>
          <w:szCs w:val="24"/>
        </w:rPr>
      </w:pPr>
    </w:p>
    <w:p w:rsidR="000148EC" w:rsidRPr="00791E91" w:rsidRDefault="00590245" w:rsidP="000148EC">
      <w:pPr>
        <w:autoSpaceDE w:val="0"/>
        <w:autoSpaceDN w:val="0"/>
        <w:adjustRightInd w:val="0"/>
        <w:spacing w:after="0" w:line="240" w:lineRule="auto"/>
        <w:jc w:val="center"/>
        <w:rPr>
          <w:rFonts w:ascii="Times New Roman" w:eastAsia="Calibri" w:hAnsi="Times New Roman" w:cs="Times New Roman"/>
          <w:b/>
          <w:sz w:val="24"/>
          <w:szCs w:val="24"/>
        </w:rPr>
      </w:pPr>
      <w:r w:rsidRPr="00791E91">
        <w:rPr>
          <w:rFonts w:ascii="Times New Roman" w:eastAsia="Calibri" w:hAnsi="Times New Roman" w:cs="Times New Roman"/>
          <w:b/>
          <w:sz w:val="24"/>
          <w:szCs w:val="24"/>
        </w:rPr>
        <w:t xml:space="preserve">UMOWA Nr  </w:t>
      </w:r>
    </w:p>
    <w:p w:rsidR="000148EC" w:rsidRPr="00791E91" w:rsidRDefault="000148EC" w:rsidP="000148EC">
      <w:pPr>
        <w:autoSpaceDE w:val="0"/>
        <w:autoSpaceDN w:val="0"/>
        <w:adjustRightInd w:val="0"/>
        <w:spacing w:after="0" w:line="240" w:lineRule="auto"/>
        <w:jc w:val="center"/>
        <w:rPr>
          <w:rFonts w:ascii="Times New Roman" w:eastAsia="Calibri" w:hAnsi="Times New Roman" w:cs="Times New Roman"/>
          <w:b/>
          <w:sz w:val="24"/>
          <w:szCs w:val="24"/>
        </w:rPr>
      </w:pPr>
    </w:p>
    <w:p w:rsidR="000148EC" w:rsidRPr="00791E91" w:rsidRDefault="000148EC" w:rsidP="000148EC">
      <w:pPr>
        <w:shd w:val="clear" w:color="auto" w:fill="FFFFFF"/>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zawarta w dniu </w:t>
      </w:r>
      <w:r w:rsidR="002C7CED" w:rsidRPr="00791E91">
        <w:rPr>
          <w:rFonts w:ascii="Times New Roman" w:eastAsia="Calibri" w:hAnsi="Times New Roman" w:cs="Times New Roman"/>
          <w:sz w:val="24"/>
          <w:szCs w:val="24"/>
        </w:rPr>
        <w:t>…………………..</w:t>
      </w:r>
      <w:r w:rsidRPr="00791E91">
        <w:rPr>
          <w:rFonts w:ascii="Times New Roman" w:eastAsia="Calibri" w:hAnsi="Times New Roman" w:cs="Times New Roman"/>
          <w:sz w:val="24"/>
          <w:szCs w:val="24"/>
        </w:rPr>
        <w:t xml:space="preserve">r. w Jaśliskach, </w:t>
      </w:r>
    </w:p>
    <w:p w:rsidR="000148EC" w:rsidRPr="00791E91" w:rsidRDefault="000148EC" w:rsidP="000148EC">
      <w:pPr>
        <w:shd w:val="clear" w:color="auto" w:fill="FFFFFF"/>
        <w:tabs>
          <w:tab w:val="left" w:leader="underscore" w:pos="9461"/>
        </w:tabs>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pomiędzy Gminą Jaśliska, Jaśliska 38-485, Jaśliska 171 NIP 684-258-66-47</w:t>
      </w:r>
    </w:p>
    <w:p w:rsidR="000148EC" w:rsidRPr="00791E91" w:rsidRDefault="000148EC" w:rsidP="000148EC">
      <w:pPr>
        <w:shd w:val="clear" w:color="auto" w:fill="FFFFFF"/>
        <w:tabs>
          <w:tab w:val="left" w:leader="underscore" w:pos="9461"/>
        </w:tabs>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reprezentowaną przez Wójta Gminy Jaśliska - Pana Adama Dańczaka</w:t>
      </w:r>
    </w:p>
    <w:p w:rsidR="000148EC" w:rsidRPr="00791E91" w:rsidRDefault="000148EC" w:rsidP="000148EC">
      <w:pPr>
        <w:shd w:val="clear" w:color="auto" w:fill="FFFFFF"/>
        <w:tabs>
          <w:tab w:val="left" w:leader="underscore" w:pos="9461"/>
        </w:tabs>
        <w:spacing w:after="0" w:line="360" w:lineRule="auto"/>
        <w:ind w:left="19"/>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przy kontrasygnacie Skarbnika Gminy Jaśliska - Pani </w:t>
      </w:r>
      <w:r w:rsidR="002C7CED" w:rsidRPr="00791E91">
        <w:rPr>
          <w:rFonts w:ascii="Times New Roman" w:eastAsia="Calibri" w:hAnsi="Times New Roman" w:cs="Times New Roman"/>
          <w:sz w:val="24"/>
          <w:szCs w:val="24"/>
        </w:rPr>
        <w:t xml:space="preserve">Wiesławy </w:t>
      </w:r>
      <w:proofErr w:type="spellStart"/>
      <w:r w:rsidR="002C7CED" w:rsidRPr="00791E91">
        <w:rPr>
          <w:rFonts w:ascii="Times New Roman" w:eastAsia="Calibri" w:hAnsi="Times New Roman" w:cs="Times New Roman"/>
          <w:sz w:val="24"/>
          <w:szCs w:val="24"/>
        </w:rPr>
        <w:t>Hajnus</w:t>
      </w:r>
      <w:proofErr w:type="spellEnd"/>
    </w:p>
    <w:p w:rsidR="000148EC" w:rsidRPr="00791E91" w:rsidRDefault="000148EC" w:rsidP="000148EC">
      <w:pPr>
        <w:autoSpaceDE w:val="0"/>
        <w:autoSpaceDN w:val="0"/>
        <w:adjustRightInd w:val="0"/>
        <w:spacing w:after="0" w:line="360" w:lineRule="auto"/>
        <w:rPr>
          <w:rFonts w:ascii="Times New Roman" w:eastAsia="Calibri" w:hAnsi="Times New Roman" w:cs="Times New Roman"/>
          <w:b/>
          <w:bCs/>
          <w:sz w:val="24"/>
          <w:szCs w:val="24"/>
        </w:rPr>
      </w:pPr>
      <w:r w:rsidRPr="00791E91">
        <w:rPr>
          <w:rFonts w:ascii="Times New Roman" w:eastAsia="Calibri" w:hAnsi="Times New Roman" w:cs="Times New Roman"/>
          <w:sz w:val="24"/>
          <w:szCs w:val="24"/>
        </w:rPr>
        <w:t xml:space="preserve">zwaną w dalszej części umowy </w:t>
      </w:r>
      <w:r w:rsidRPr="00791E91">
        <w:rPr>
          <w:rFonts w:ascii="Times New Roman" w:eastAsia="Calibri" w:hAnsi="Times New Roman" w:cs="Times New Roman"/>
          <w:b/>
          <w:bCs/>
          <w:sz w:val="24"/>
          <w:szCs w:val="24"/>
        </w:rPr>
        <w:t>„Zamawiającym”,</w:t>
      </w:r>
    </w:p>
    <w:p w:rsidR="000148EC" w:rsidRPr="00791E91" w:rsidRDefault="000148EC" w:rsidP="000148EC">
      <w:pPr>
        <w:autoSpaceDE w:val="0"/>
        <w:autoSpaceDN w:val="0"/>
        <w:adjustRightInd w:val="0"/>
        <w:spacing w:after="0" w:line="360" w:lineRule="auto"/>
        <w:rPr>
          <w:rFonts w:ascii="Times New Roman" w:eastAsia="Calibri" w:hAnsi="Times New Roman" w:cs="Times New Roman"/>
          <w:bCs/>
          <w:sz w:val="24"/>
          <w:szCs w:val="24"/>
        </w:rPr>
      </w:pPr>
      <w:r w:rsidRPr="00791E91">
        <w:rPr>
          <w:rFonts w:ascii="Times New Roman" w:eastAsia="Calibri" w:hAnsi="Times New Roman" w:cs="Times New Roman"/>
          <w:bCs/>
          <w:sz w:val="24"/>
          <w:szCs w:val="24"/>
        </w:rPr>
        <w:t>a</w:t>
      </w:r>
    </w:p>
    <w:p w:rsidR="002C7CED" w:rsidRPr="00791E91" w:rsidRDefault="002C7CED" w:rsidP="000148EC">
      <w:pPr>
        <w:autoSpaceDE w:val="0"/>
        <w:autoSpaceDN w:val="0"/>
        <w:adjustRightInd w:val="0"/>
        <w:spacing w:after="0" w:line="240"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w:t>
      </w:r>
    </w:p>
    <w:p w:rsidR="000148EC" w:rsidRPr="00791E91" w:rsidRDefault="000148EC" w:rsidP="000148EC">
      <w:pPr>
        <w:autoSpaceDE w:val="0"/>
        <w:autoSpaceDN w:val="0"/>
        <w:adjustRightInd w:val="0"/>
        <w:spacing w:after="0" w:line="240"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zwaną w dalszej części umowy </w:t>
      </w:r>
      <w:r w:rsidRPr="00791E91">
        <w:rPr>
          <w:rFonts w:ascii="Times New Roman" w:eastAsia="Calibri" w:hAnsi="Times New Roman" w:cs="Times New Roman"/>
          <w:b/>
          <w:sz w:val="24"/>
          <w:szCs w:val="24"/>
        </w:rPr>
        <w:t>„</w:t>
      </w:r>
      <w:r w:rsidRPr="00791E91">
        <w:rPr>
          <w:rFonts w:ascii="Times New Roman" w:eastAsia="Calibri" w:hAnsi="Times New Roman" w:cs="Times New Roman"/>
          <w:b/>
          <w:bCs/>
          <w:sz w:val="24"/>
          <w:szCs w:val="24"/>
        </w:rPr>
        <w:t>Wykonawcą”</w:t>
      </w:r>
    </w:p>
    <w:p w:rsidR="000148EC" w:rsidRPr="00791E91" w:rsidRDefault="000148EC" w:rsidP="000148EC">
      <w:pPr>
        <w:autoSpaceDE w:val="0"/>
        <w:autoSpaceDN w:val="0"/>
        <w:adjustRightInd w:val="0"/>
        <w:spacing w:after="0" w:line="240"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o następującej treści:</w:t>
      </w:r>
    </w:p>
    <w:p w:rsidR="000148EC" w:rsidRPr="00791E91" w:rsidRDefault="000148EC" w:rsidP="000148EC">
      <w:pPr>
        <w:autoSpaceDE w:val="0"/>
        <w:autoSpaceDN w:val="0"/>
        <w:adjustRightInd w:val="0"/>
        <w:spacing w:after="0" w:line="276" w:lineRule="auto"/>
        <w:ind w:left="284" w:hanging="284"/>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1</w:t>
      </w:r>
    </w:p>
    <w:p w:rsidR="002C7CED" w:rsidRPr="00791E91" w:rsidRDefault="002C7CED" w:rsidP="000148EC">
      <w:pPr>
        <w:autoSpaceDE w:val="0"/>
        <w:autoSpaceDN w:val="0"/>
        <w:adjustRightInd w:val="0"/>
        <w:spacing w:after="0" w:line="276" w:lineRule="auto"/>
        <w:ind w:left="284" w:hanging="284"/>
        <w:jc w:val="center"/>
        <w:rPr>
          <w:rFonts w:ascii="Times New Roman" w:eastAsia="Calibri" w:hAnsi="Times New Roman" w:cs="Times New Roman"/>
          <w:b/>
          <w:bCs/>
          <w:sz w:val="24"/>
          <w:szCs w:val="24"/>
        </w:rPr>
      </w:pPr>
    </w:p>
    <w:p w:rsidR="002C7CED" w:rsidRPr="00791E91" w:rsidRDefault="002C7CED" w:rsidP="002C7CED">
      <w:pPr>
        <w:pStyle w:val="Akapitzlist"/>
        <w:numPr>
          <w:ilvl w:val="0"/>
          <w:numId w:val="1"/>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Przedmiotem niniejszej umowy jest odbiór </w:t>
      </w:r>
      <w:r w:rsidR="00791E91">
        <w:rPr>
          <w:rFonts w:ascii="Times New Roman" w:eastAsia="Calibri" w:hAnsi="Times New Roman" w:cs="Times New Roman"/>
          <w:sz w:val="24"/>
          <w:szCs w:val="24"/>
        </w:rPr>
        <w:t>i unieszkodliwianie</w:t>
      </w:r>
      <w:r w:rsidRPr="00791E91">
        <w:rPr>
          <w:rFonts w:ascii="Times New Roman" w:eastAsia="Calibri" w:hAnsi="Times New Roman" w:cs="Times New Roman"/>
          <w:sz w:val="24"/>
          <w:szCs w:val="24"/>
        </w:rPr>
        <w:t xml:space="preserve"> wyrobów zawierających azbest ( np. płyty eternitowe faliste i płaskie) z miejsc tymczasowego składowania od osób fizycznych, na terenie gminy Jaśliska .</w:t>
      </w:r>
    </w:p>
    <w:p w:rsidR="002C7CED" w:rsidRPr="00791E91" w:rsidRDefault="002C7CED" w:rsidP="002C7CED">
      <w:pPr>
        <w:pStyle w:val="Akapitzlist"/>
        <w:numPr>
          <w:ilvl w:val="0"/>
          <w:numId w:val="1"/>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będzie zobowiązany do:</w:t>
      </w:r>
    </w:p>
    <w:p w:rsidR="002C7CED" w:rsidRPr="00791E91" w:rsidRDefault="004A4034" w:rsidP="002C7CED">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o</w:t>
      </w:r>
      <w:r w:rsidR="002C7CED" w:rsidRPr="00791E91">
        <w:rPr>
          <w:rFonts w:ascii="Times New Roman" w:eastAsia="Calibri" w:hAnsi="Times New Roman" w:cs="Times New Roman"/>
          <w:sz w:val="24"/>
          <w:szCs w:val="24"/>
        </w:rPr>
        <w:t>debrania</w:t>
      </w:r>
      <w:r w:rsidR="002C7CED" w:rsidRPr="00791E91">
        <w:rPr>
          <w:rFonts w:ascii="Times New Roman" w:eastAsia="Calibri" w:hAnsi="Times New Roman" w:cs="Times New Roman"/>
          <w:sz w:val="24"/>
          <w:szCs w:val="24"/>
        </w:rPr>
        <w:t xml:space="preserve"> zdemontowanych wyrobów zawierających azbest z miejsc tymczasowego składowania, załadunek na środek transportu, transport i przekazanie odpadów zawierających azbest na składowisko odpadów niebezpiecznych do utylizacji oraz wystawienie kart przekazania odpadów (szacunkowa ilość wyrobów do utylizacji min. 30 Mg do 66 Mg). Ilość wyrobów przeznaczonych do utylizacji może ulec zmianie. Faktyczna ilość wyrobów przeznaczonych do utylizacji będzie zależeć od ceny jednostkowej zaproponowanej przez Wykonawcę i możliwości finansowych Zamawiającego.</w:t>
      </w:r>
    </w:p>
    <w:p w:rsidR="000148EC" w:rsidRPr="00791E91" w:rsidRDefault="004A4034" w:rsidP="002C7CED">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zabezpieczenia</w:t>
      </w:r>
      <w:r w:rsidR="000148EC" w:rsidRPr="00791E91">
        <w:rPr>
          <w:rFonts w:ascii="Times New Roman" w:eastAsia="Calibri" w:hAnsi="Times New Roman" w:cs="Times New Roman"/>
          <w:sz w:val="24"/>
          <w:szCs w:val="24"/>
        </w:rPr>
        <w:t xml:space="preserve"> elementów zawierających azbest zgodnie z obowiązującymi przepisami, tj. ułożenie na paletach i zabezpieczenie folią;</w:t>
      </w:r>
    </w:p>
    <w:p w:rsidR="004A4034" w:rsidRPr="00791E91" w:rsidRDefault="004A4034" w:rsidP="004A4034">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ważenia płyt przy użyciu własnych urządzeń. Ważenie wyrobów zawierających azbest odbywać się będzie osobno na każdej z posesji. Zważenie wyrobów i ich łączna waga winny być potwierdzone podpisami przedstawiciela Wykonawcy wykonującego tą czynność, właściciela</w:t>
      </w:r>
      <w:r w:rsidR="00791E91">
        <w:rPr>
          <w:rFonts w:ascii="Times New Roman" w:eastAsia="Calibri" w:hAnsi="Times New Roman" w:cs="Times New Roman"/>
          <w:sz w:val="24"/>
          <w:szCs w:val="24"/>
        </w:rPr>
        <w:t xml:space="preserve"> </w:t>
      </w:r>
      <w:r w:rsidRPr="00791E91">
        <w:rPr>
          <w:rFonts w:ascii="Times New Roman" w:eastAsia="Calibri" w:hAnsi="Times New Roman" w:cs="Times New Roman"/>
          <w:sz w:val="24"/>
          <w:szCs w:val="24"/>
        </w:rPr>
        <w:t>( posiadacza nieruchomości )i przedstawiciela Zamawiającego.</w:t>
      </w:r>
    </w:p>
    <w:p w:rsidR="000148EC" w:rsidRPr="00791E91" w:rsidRDefault="004A4034" w:rsidP="004A4034">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p</w:t>
      </w:r>
      <w:r w:rsidR="000148EC" w:rsidRPr="00791E91">
        <w:rPr>
          <w:rFonts w:ascii="Times New Roman" w:eastAsia="Calibri" w:hAnsi="Times New Roman" w:cs="Times New Roman"/>
          <w:sz w:val="24"/>
          <w:szCs w:val="24"/>
        </w:rPr>
        <w:t>rzygotowanie do transportu i załadunek;</w:t>
      </w:r>
    </w:p>
    <w:p w:rsidR="004A4034" w:rsidRPr="00791E91" w:rsidRDefault="004A4034" w:rsidP="004A4034">
      <w:pPr>
        <w:pStyle w:val="Akapitzlist"/>
        <w:numPr>
          <w:ilvl w:val="0"/>
          <w:numId w:val="6"/>
        </w:numPr>
        <w:spacing w:after="20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uporządkowania terenu po zakończeniu prac, w szczególności z odpadów zawierających azbest oraz z pyłu azbestu w sposób uniemożliwiający jego emisję do środowiska, </w:t>
      </w:r>
      <w:r w:rsidR="00791E91">
        <w:rPr>
          <w:rFonts w:ascii="Times New Roman" w:eastAsia="Calibri" w:hAnsi="Times New Roman" w:cs="Times New Roman"/>
          <w:sz w:val="24"/>
          <w:szCs w:val="24"/>
        </w:rPr>
        <w:t>oraz wypłaty</w:t>
      </w:r>
      <w:r w:rsidRPr="00791E91">
        <w:rPr>
          <w:rFonts w:ascii="Times New Roman" w:eastAsia="Calibri" w:hAnsi="Times New Roman" w:cs="Times New Roman"/>
          <w:sz w:val="24"/>
          <w:szCs w:val="24"/>
        </w:rPr>
        <w:t xml:space="preserve"> odszkodowanie z tytułu ewentualnych zniszczeń powstałych w wyniku prowadzenia prac lub związanych z nimi.</w:t>
      </w:r>
    </w:p>
    <w:p w:rsidR="004A4034" w:rsidRPr="00791E91" w:rsidRDefault="004A4034" w:rsidP="004A4034">
      <w:pPr>
        <w:pStyle w:val="Akapitzlist"/>
        <w:numPr>
          <w:ilvl w:val="0"/>
          <w:numId w:val="6"/>
        </w:numPr>
        <w:spacing w:after="0" w:line="240"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dostarczy Zamawiającemu dowód unieszkodliwienia zebranych odpadów, tj. kartę przekazania odpadów wystawioną przez zarządzającego składowiskiem odpadów niebezpiecznych zgodniej z Rozporządzeniem Ministra Środowiska z dnia 25 kwietnia 2019 r. w sprawie wzorów dokumentów stosowanych na potrzeby ewidencji odpadów (Dz. U z 2019 r. poz. 819) potwierdzającą wagę odebranych wyrobów zawierających azbest oraz datę złożenia odpadów na składowisku.</w:t>
      </w:r>
    </w:p>
    <w:p w:rsidR="004A4034" w:rsidRPr="00791E91" w:rsidRDefault="004A4034" w:rsidP="00791E91">
      <w:pPr>
        <w:pStyle w:val="Akapitzlist"/>
        <w:numPr>
          <w:ilvl w:val="0"/>
          <w:numId w:val="13"/>
        </w:numPr>
        <w:spacing w:after="20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Z przeprowadzonej czynności ważenia </w:t>
      </w:r>
      <w:r w:rsidRPr="00791E91">
        <w:rPr>
          <w:rFonts w:ascii="Times New Roman" w:eastAsia="Calibri" w:hAnsi="Times New Roman" w:cs="Times New Roman"/>
          <w:sz w:val="24"/>
          <w:szCs w:val="24"/>
        </w:rPr>
        <w:t xml:space="preserve">o której mowa w ust. 2 pkt 3) </w:t>
      </w:r>
      <w:r w:rsidRPr="00791E91">
        <w:rPr>
          <w:rFonts w:ascii="Times New Roman" w:eastAsia="Calibri" w:hAnsi="Times New Roman" w:cs="Times New Roman"/>
          <w:sz w:val="24"/>
          <w:szCs w:val="24"/>
        </w:rPr>
        <w:t xml:space="preserve">zostanie sporządzony protokół, który będzie zawierał co najmniej </w:t>
      </w:r>
      <w:r w:rsidRPr="00791E91">
        <w:rPr>
          <w:rFonts w:ascii="Times New Roman" w:eastAsia="Calibri" w:hAnsi="Times New Roman" w:cs="Times New Roman"/>
          <w:sz w:val="24"/>
          <w:szCs w:val="24"/>
        </w:rPr>
        <w:t>następujące informacje:</w:t>
      </w:r>
    </w:p>
    <w:p w:rsidR="004A4034" w:rsidRPr="00791E91" w:rsidRDefault="004A4034" w:rsidP="00791E91">
      <w:pPr>
        <w:pStyle w:val="Akapitzlist"/>
        <w:numPr>
          <w:ilvl w:val="0"/>
          <w:numId w:val="14"/>
        </w:numPr>
        <w:ind w:left="851" w:hanging="425"/>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imię i nazwisko osoby od której odbierane będą odpady,</w:t>
      </w:r>
    </w:p>
    <w:p w:rsidR="004A4034" w:rsidRPr="00791E91" w:rsidRDefault="004A4034" w:rsidP="00791E91">
      <w:pPr>
        <w:pStyle w:val="Akapitzlist"/>
        <w:numPr>
          <w:ilvl w:val="0"/>
          <w:numId w:val="14"/>
        </w:numPr>
        <w:ind w:left="851" w:hanging="425"/>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wskazanie miejsca odbioru, datę odbioru, ilość odebranych odpadów, waga</w:t>
      </w:r>
      <w:r w:rsidRPr="00791E91">
        <w:rPr>
          <w:rFonts w:ascii="Times New Roman" w:eastAsia="Calibri" w:hAnsi="Times New Roman" w:cs="Times New Roman"/>
          <w:sz w:val="24"/>
          <w:szCs w:val="24"/>
        </w:rPr>
        <w:t>,</w:t>
      </w:r>
    </w:p>
    <w:p w:rsidR="004A4034" w:rsidRPr="00791E91" w:rsidRDefault="004A4034" w:rsidP="00791E91">
      <w:pPr>
        <w:pStyle w:val="Akapitzlist"/>
        <w:numPr>
          <w:ilvl w:val="0"/>
          <w:numId w:val="14"/>
        </w:numPr>
        <w:ind w:left="851" w:hanging="425"/>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rodzaj odpadu, podpis właściciela.</w:t>
      </w:r>
    </w:p>
    <w:p w:rsidR="004A4034" w:rsidRPr="00791E91" w:rsidRDefault="004A4034" w:rsidP="004A4034">
      <w:pPr>
        <w:ind w:left="360"/>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Protokół zostanie podpisany przez osoby wskazane</w:t>
      </w:r>
      <w:r w:rsidR="00791E91">
        <w:rPr>
          <w:rFonts w:ascii="Times New Roman" w:eastAsia="Calibri" w:hAnsi="Times New Roman" w:cs="Times New Roman"/>
          <w:sz w:val="24"/>
          <w:szCs w:val="24"/>
        </w:rPr>
        <w:t xml:space="preserve"> w ust. 2 pkt 3)</w:t>
      </w:r>
      <w:r w:rsidRPr="00791E91">
        <w:rPr>
          <w:rFonts w:ascii="Times New Roman" w:eastAsia="Calibri" w:hAnsi="Times New Roman" w:cs="Times New Roman"/>
          <w:sz w:val="24"/>
          <w:szCs w:val="24"/>
        </w:rPr>
        <w:t>.</w:t>
      </w:r>
    </w:p>
    <w:p w:rsidR="000148EC" w:rsidRPr="00791E91" w:rsidRDefault="000148EC" w:rsidP="004A4034">
      <w:pPr>
        <w:pStyle w:val="Akapitzlist"/>
        <w:numPr>
          <w:ilvl w:val="0"/>
          <w:numId w:val="16"/>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Wykonanie zadania w zak</w:t>
      </w:r>
      <w:r w:rsidR="004A4034" w:rsidRPr="00791E91">
        <w:rPr>
          <w:rFonts w:ascii="Times New Roman" w:eastAsia="Calibri" w:hAnsi="Times New Roman" w:cs="Times New Roman"/>
          <w:sz w:val="24"/>
          <w:szCs w:val="24"/>
        </w:rPr>
        <w:t xml:space="preserve">resie określonym w ust. 2 </w:t>
      </w:r>
      <w:r w:rsidRPr="00791E91">
        <w:rPr>
          <w:rFonts w:ascii="Times New Roman" w:eastAsia="Calibri" w:hAnsi="Times New Roman" w:cs="Times New Roman"/>
          <w:sz w:val="24"/>
          <w:szCs w:val="24"/>
        </w:rPr>
        <w:t>pkt. od 1) do 6)  (bez demontażu)</w:t>
      </w:r>
      <w:r w:rsidR="004A4034" w:rsidRPr="00791E91">
        <w:rPr>
          <w:rFonts w:ascii="Times New Roman" w:eastAsia="Calibri" w:hAnsi="Times New Roman" w:cs="Times New Roman"/>
          <w:sz w:val="24"/>
          <w:szCs w:val="24"/>
        </w:rPr>
        <w:t xml:space="preserve"> dotyczy szacunkowej ilości max 66 Mg </w:t>
      </w:r>
      <w:r w:rsidRPr="00791E91">
        <w:rPr>
          <w:rFonts w:ascii="Times New Roman" w:eastAsia="Calibri" w:hAnsi="Times New Roman" w:cs="Times New Roman"/>
          <w:sz w:val="24"/>
          <w:szCs w:val="24"/>
        </w:rPr>
        <w:t>odpadów. Rzeczywiste ilości odpadów zawierających azbest zostaną ustalone po ich przeważeniu w obecności przedstawiciela Zamawiającego.</w:t>
      </w:r>
    </w:p>
    <w:p w:rsidR="000148EC" w:rsidRPr="00791E91" w:rsidRDefault="000148EC" w:rsidP="000148EC">
      <w:pPr>
        <w:pStyle w:val="Akapitzlist"/>
        <w:numPr>
          <w:ilvl w:val="0"/>
          <w:numId w:val="16"/>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Wykonawca oświadcza, iż zna stan faktyczny związany z zagrożeniem stwarzanym przez odpady podlegające utylizacji oraz posiada wiedzę techniczną, zaplecze sprzętowe jak </w:t>
      </w:r>
      <w:r w:rsidR="00791E91">
        <w:rPr>
          <w:rFonts w:ascii="Times New Roman" w:eastAsia="Calibri" w:hAnsi="Times New Roman" w:cs="Times New Roman"/>
          <w:sz w:val="24"/>
          <w:szCs w:val="24"/>
        </w:rPr>
        <w:br/>
      </w:r>
      <w:r w:rsidRPr="00791E91">
        <w:rPr>
          <w:rFonts w:ascii="Times New Roman" w:eastAsia="Calibri" w:hAnsi="Times New Roman" w:cs="Times New Roman"/>
          <w:sz w:val="24"/>
          <w:szCs w:val="24"/>
        </w:rPr>
        <w:t>i uprawnienia do wykonania prac będących przedmiotem niniejszej umowy.</w:t>
      </w:r>
    </w:p>
    <w:p w:rsidR="000148EC" w:rsidRPr="00791E91" w:rsidRDefault="000148EC" w:rsidP="000148EC">
      <w:pPr>
        <w:pStyle w:val="Akapitzlist"/>
        <w:numPr>
          <w:ilvl w:val="0"/>
          <w:numId w:val="16"/>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Wykonawca wykona zadanie własnymi siłami, z należytą starannością wynikającą </w:t>
      </w:r>
      <w:r w:rsidR="00791E91">
        <w:rPr>
          <w:rFonts w:ascii="Times New Roman" w:eastAsia="Calibri" w:hAnsi="Times New Roman" w:cs="Times New Roman"/>
          <w:sz w:val="24"/>
          <w:szCs w:val="24"/>
        </w:rPr>
        <w:br/>
      </w:r>
      <w:r w:rsidRPr="00791E91">
        <w:rPr>
          <w:rFonts w:ascii="Times New Roman" w:eastAsia="Calibri" w:hAnsi="Times New Roman" w:cs="Times New Roman"/>
          <w:sz w:val="24"/>
          <w:szCs w:val="24"/>
        </w:rPr>
        <w:t>z profesjonalnego charakteru prowadzonej działalności, bez bezpośredniego nadzoru</w:t>
      </w:r>
      <w:r w:rsidR="00791E91">
        <w:rPr>
          <w:rFonts w:ascii="Times New Roman" w:eastAsia="Calibri" w:hAnsi="Times New Roman" w:cs="Times New Roman"/>
          <w:sz w:val="24"/>
          <w:szCs w:val="24"/>
        </w:rPr>
        <w:br/>
      </w:r>
      <w:r w:rsidRPr="00791E91">
        <w:rPr>
          <w:rFonts w:ascii="Times New Roman" w:eastAsia="Calibri" w:hAnsi="Times New Roman" w:cs="Times New Roman"/>
          <w:sz w:val="24"/>
          <w:szCs w:val="24"/>
        </w:rPr>
        <w:t xml:space="preserve"> i kierownictwa ze strony Zleceniodawcy.</w:t>
      </w: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2</w:t>
      </w:r>
    </w:p>
    <w:p w:rsidR="000148EC" w:rsidRPr="00791E91" w:rsidRDefault="000148EC" w:rsidP="00791E91">
      <w:pPr>
        <w:pStyle w:val="Akapitzlist"/>
        <w:numPr>
          <w:ilvl w:val="0"/>
          <w:numId w:val="20"/>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Wykonawca zobowiązuje się wykonać przedmiot umowy określony w § 1 zgodnie z obowiązującymi przepisami prawa, m.in.: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1) Ustawą z dnia 14 grudnia 2</w:t>
      </w:r>
      <w:r w:rsidR="00ED14F7" w:rsidRPr="00791E91">
        <w:rPr>
          <w:rFonts w:ascii="Times New Roman" w:eastAsia="Calibri" w:hAnsi="Times New Roman" w:cs="Times New Roman"/>
          <w:sz w:val="24"/>
          <w:szCs w:val="24"/>
        </w:rPr>
        <w:t>012 r. o odpadach (Dz. U. z 2019 r., poz. 701</w:t>
      </w:r>
      <w:r w:rsidRPr="00791E91">
        <w:rPr>
          <w:rFonts w:ascii="Times New Roman" w:eastAsia="Calibri" w:hAnsi="Times New Roman" w:cs="Times New Roman"/>
          <w:sz w:val="24"/>
          <w:szCs w:val="24"/>
        </w:rPr>
        <w:t xml:space="preserve">, 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zm.),</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2) Ustawą z dnia 27 kwietnia 2001 r. Prawo ochrony środo</w:t>
      </w:r>
      <w:r w:rsidR="00ED14F7" w:rsidRPr="00791E91">
        <w:rPr>
          <w:rFonts w:ascii="Times New Roman" w:eastAsia="Calibri" w:hAnsi="Times New Roman" w:cs="Times New Roman"/>
          <w:sz w:val="24"/>
          <w:szCs w:val="24"/>
        </w:rPr>
        <w:t>wiska ( Dz. U. z 2019 r. poz. 1396</w:t>
      </w:r>
      <w:r w:rsidRPr="00791E91">
        <w:rPr>
          <w:rFonts w:ascii="Times New Roman" w:eastAsia="Calibri" w:hAnsi="Times New Roman" w:cs="Times New Roman"/>
          <w:sz w:val="24"/>
          <w:szCs w:val="24"/>
        </w:rPr>
        <w:t xml:space="preserve"> 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zm.),</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3) Ustawą z dnia 19 czerwca 1997 r. o zakazie stosowania wyrobów zaw</w:t>
      </w:r>
      <w:r w:rsidR="00ED14F7" w:rsidRPr="00791E91">
        <w:rPr>
          <w:rFonts w:ascii="Times New Roman" w:eastAsia="Calibri" w:hAnsi="Times New Roman" w:cs="Times New Roman"/>
          <w:sz w:val="24"/>
          <w:szCs w:val="24"/>
        </w:rPr>
        <w:t>ierających azbest (Dz. U. z 2017</w:t>
      </w:r>
      <w:r w:rsidRPr="00791E91">
        <w:rPr>
          <w:rFonts w:ascii="Times New Roman" w:eastAsia="Calibri" w:hAnsi="Times New Roman" w:cs="Times New Roman"/>
          <w:sz w:val="24"/>
          <w:szCs w:val="24"/>
        </w:rPr>
        <w:t xml:space="preserve"> r. </w:t>
      </w:r>
      <w:r w:rsidR="00ED14F7" w:rsidRPr="00791E91">
        <w:rPr>
          <w:rFonts w:ascii="Times New Roman" w:eastAsia="Calibri" w:hAnsi="Times New Roman" w:cs="Times New Roman"/>
          <w:sz w:val="24"/>
          <w:szCs w:val="24"/>
        </w:rPr>
        <w:t xml:space="preserve">poz. 2119 z </w:t>
      </w:r>
      <w:proofErr w:type="spellStart"/>
      <w:r w:rsidR="00ED14F7"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xml:space="preserve">. zm.),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4) Ustawą z dnia 19 sierpnia 2011 r. o przewozie towarów niebezpieczn</w:t>
      </w:r>
      <w:r w:rsidR="00ED14F7" w:rsidRPr="00791E91">
        <w:rPr>
          <w:rFonts w:ascii="Times New Roman" w:eastAsia="Calibri" w:hAnsi="Times New Roman" w:cs="Times New Roman"/>
          <w:sz w:val="24"/>
          <w:szCs w:val="24"/>
        </w:rPr>
        <w:t>ych (Dz. U. z 2019 r.  poz. 382</w:t>
      </w:r>
      <w:r w:rsidRPr="00791E91">
        <w:rPr>
          <w:rFonts w:ascii="Times New Roman" w:eastAsia="Calibri" w:hAnsi="Times New Roman" w:cs="Times New Roman"/>
          <w:sz w:val="24"/>
          <w:szCs w:val="24"/>
        </w:rPr>
        <w:t xml:space="preserve"> 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xml:space="preserve">. zm.),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5) Rozporządzeniem Ministra Gospodarki i Pracy z dnia 14 października 2005 r. w sprawie zasad bezpieczeństwa i higieny pracy przy zabezpieczaniu i usuwaniu wyrobów zawierających azbest oraz programu szkolenia w zakresie bezpiecznego użytkowania takich wyrobów (Dz. U. z 2005 r. Nr 216, poz. 1824),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6) Rozporządzeniem Ministra Gospodarki, Pracy i Polityki Społecznej z dnia 2 kwietnia 2004 r. w sprawie sposobów i warunków bezpiecznego użytkowania i usuwania wyrobów zawierających azbest (Dz. U. z 2004 r. Nr 71, poz. 649 z </w:t>
      </w:r>
      <w:proofErr w:type="spellStart"/>
      <w:r w:rsidRPr="00791E91">
        <w:rPr>
          <w:rFonts w:ascii="Times New Roman" w:eastAsia="Calibri" w:hAnsi="Times New Roman" w:cs="Times New Roman"/>
          <w:sz w:val="24"/>
          <w:szCs w:val="24"/>
        </w:rPr>
        <w:t>późn</w:t>
      </w:r>
      <w:proofErr w:type="spellEnd"/>
      <w:r w:rsidRPr="00791E91">
        <w:rPr>
          <w:rFonts w:ascii="Times New Roman" w:eastAsia="Calibri" w:hAnsi="Times New Roman" w:cs="Times New Roman"/>
          <w:sz w:val="24"/>
          <w:szCs w:val="24"/>
        </w:rPr>
        <w:t xml:space="preserve">. zm.), </w:t>
      </w:r>
    </w:p>
    <w:p w:rsidR="000148EC" w:rsidRPr="00791E91" w:rsidRDefault="000148EC" w:rsidP="00791E91">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7) Rozporządzenie Ministra Gospodarki z dnia 13 grudnia 2010 r. w sprawie wymagań w zakresie wykorzystywania wyrobów zawierających azbest oraz wykorzystywania i oczyszczania instalacji lub urządzeń, w których były lub są wykorzystywane wyroby zawierające azbest (Dz. U. z 2011 r. Nr 8, poz. 31).</w:t>
      </w:r>
    </w:p>
    <w:p w:rsidR="000148EC" w:rsidRPr="00791E91" w:rsidRDefault="000148EC" w:rsidP="00ED14F7">
      <w:pPr>
        <w:pStyle w:val="Akapitzlist"/>
        <w:numPr>
          <w:ilvl w:val="0"/>
          <w:numId w:val="19"/>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ponosi pełną odpowiedzialność za zapewnienie i przestrzeganie warunków bezpieczeństwa w czasie wykonywania robót.</w:t>
      </w:r>
    </w:p>
    <w:p w:rsidR="000148EC" w:rsidRPr="00791E91" w:rsidRDefault="000148EC" w:rsidP="00ED14F7">
      <w:pPr>
        <w:pStyle w:val="Akapitzlist"/>
        <w:numPr>
          <w:ilvl w:val="0"/>
          <w:numId w:val="19"/>
        </w:numPr>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poniesie wszelkie koszty wynikłe ze:</w:t>
      </w:r>
    </w:p>
    <w:p w:rsidR="000148EC" w:rsidRPr="00791E91" w:rsidRDefault="000148EC" w:rsidP="00ED14F7">
      <w:pPr>
        <w:pStyle w:val="Akapitzlist"/>
        <w:numPr>
          <w:ilvl w:val="0"/>
          <w:numId w:val="17"/>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szkód i następstw nieszczęśliwych wypadków dotyczących pracowników Wykonawcy i osób trzecich przebywających w zasięgu prowadzonych robót,</w:t>
      </w:r>
    </w:p>
    <w:p w:rsidR="000148EC" w:rsidRPr="00791E91" w:rsidRDefault="000148EC" w:rsidP="00ED14F7">
      <w:pPr>
        <w:pStyle w:val="Akapitzlist"/>
        <w:numPr>
          <w:ilvl w:val="0"/>
          <w:numId w:val="17"/>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zniszczeń oraz innych zdarzeń losowych w odniesieniu do robót, obiektów, materiałów, sprzętu i innego mienia ruchomego związanego z prowadzeniem robót,</w:t>
      </w:r>
    </w:p>
    <w:p w:rsidR="000148EC" w:rsidRPr="00791E91" w:rsidRDefault="000148EC" w:rsidP="00ED14F7">
      <w:pPr>
        <w:pStyle w:val="Akapitzlist"/>
        <w:numPr>
          <w:ilvl w:val="0"/>
          <w:numId w:val="17"/>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zniszczenia własności prywatnej spowodowanej działaniem lub niedopatrzeniem Wykonawcy.</w:t>
      </w:r>
    </w:p>
    <w:p w:rsidR="000148EC" w:rsidRPr="00791E91" w:rsidRDefault="000148EC" w:rsidP="00ED14F7">
      <w:pPr>
        <w:pStyle w:val="Akapitzlist"/>
        <w:numPr>
          <w:ilvl w:val="0"/>
          <w:numId w:val="3"/>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ubezpieczy się od szkód mogących powstać w związku z wykonywaniem czynności objętych umową. W przypadku zaniechania w/w obowiązku Zamawiający nie ponosi odpowiedzialności za powstałe szkody.</w:t>
      </w:r>
    </w:p>
    <w:p w:rsidR="000148EC" w:rsidRPr="00791E91" w:rsidRDefault="000148EC" w:rsidP="00ED14F7">
      <w:pPr>
        <w:pStyle w:val="Akapitzlist"/>
        <w:numPr>
          <w:ilvl w:val="0"/>
          <w:numId w:val="3"/>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zobowiązuje się do odbioru materiałów azbestowych zgodnie z kolejnością wskazaną w harmonogramie przekazanym mu przez właściwego merytorycznie pracownika Zamawiającego.</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3</w:t>
      </w:r>
    </w:p>
    <w:p w:rsidR="00ED14F7" w:rsidRPr="00791E91" w:rsidRDefault="00ED14F7"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CB39A6">
      <w:pPr>
        <w:pStyle w:val="Akapitzlist"/>
        <w:numPr>
          <w:ilvl w:val="0"/>
          <w:numId w:val="25"/>
        </w:numPr>
        <w:autoSpaceDE w:val="0"/>
        <w:autoSpaceDN w:val="0"/>
        <w:adjustRightInd w:val="0"/>
        <w:spacing w:after="0" w:line="276" w:lineRule="auto"/>
        <w:ind w:left="284" w:hanging="142"/>
        <w:jc w:val="both"/>
        <w:rPr>
          <w:rFonts w:ascii="Times New Roman" w:eastAsia="Calibri" w:hAnsi="Times New Roman" w:cs="Times New Roman"/>
          <w:b/>
          <w:bCs/>
          <w:sz w:val="24"/>
          <w:szCs w:val="24"/>
        </w:rPr>
      </w:pPr>
      <w:r w:rsidRPr="00791E91">
        <w:rPr>
          <w:rFonts w:ascii="Times New Roman" w:eastAsia="Calibri" w:hAnsi="Times New Roman" w:cs="Times New Roman"/>
          <w:sz w:val="24"/>
          <w:szCs w:val="24"/>
        </w:rPr>
        <w:t xml:space="preserve">Termin zakończenia robót ustala się na: </w:t>
      </w:r>
      <w:r w:rsidR="00ED14F7" w:rsidRPr="00791E91">
        <w:rPr>
          <w:rFonts w:ascii="Times New Roman" w:eastAsia="Calibri" w:hAnsi="Times New Roman" w:cs="Times New Roman"/>
          <w:b/>
          <w:bCs/>
          <w:sz w:val="24"/>
          <w:szCs w:val="24"/>
        </w:rPr>
        <w:t>15.10.2019</w:t>
      </w:r>
      <w:r w:rsidRPr="00791E91">
        <w:rPr>
          <w:rFonts w:ascii="Times New Roman" w:eastAsia="Calibri" w:hAnsi="Times New Roman" w:cs="Times New Roman"/>
          <w:b/>
          <w:bCs/>
          <w:sz w:val="24"/>
          <w:szCs w:val="24"/>
        </w:rPr>
        <w:t xml:space="preserve"> r.</w:t>
      </w:r>
    </w:p>
    <w:p w:rsidR="000148EC" w:rsidRPr="00791E91" w:rsidRDefault="000148EC" w:rsidP="00CB39A6">
      <w:pPr>
        <w:pStyle w:val="Akapitzlist"/>
        <w:numPr>
          <w:ilvl w:val="0"/>
          <w:numId w:val="25"/>
        </w:numPr>
        <w:autoSpaceDE w:val="0"/>
        <w:autoSpaceDN w:val="0"/>
        <w:adjustRightInd w:val="0"/>
        <w:spacing w:after="0" w:line="276" w:lineRule="auto"/>
        <w:ind w:left="284" w:hanging="142"/>
        <w:jc w:val="both"/>
        <w:rPr>
          <w:rFonts w:ascii="Times New Roman" w:eastAsia="Calibri" w:hAnsi="Times New Roman" w:cs="Times New Roman"/>
          <w:b/>
          <w:bCs/>
          <w:sz w:val="24"/>
          <w:szCs w:val="24"/>
        </w:rPr>
      </w:pPr>
      <w:r w:rsidRPr="00791E91">
        <w:rPr>
          <w:rFonts w:ascii="Times New Roman" w:eastAsia="Calibri" w:hAnsi="Times New Roman" w:cs="Times New Roman"/>
          <w:sz w:val="24"/>
          <w:szCs w:val="24"/>
        </w:rPr>
        <w:t>Wykonawca ponosi pełną odpowiedzialność za powstałe wypadki z tytułu niedochowania warunków bezpieczeństwa i higieny pracy.</w:t>
      </w:r>
    </w:p>
    <w:p w:rsidR="000148EC" w:rsidRPr="00791E91" w:rsidRDefault="000148EC" w:rsidP="00791E91">
      <w:pPr>
        <w:autoSpaceDE w:val="0"/>
        <w:autoSpaceDN w:val="0"/>
        <w:adjustRightInd w:val="0"/>
        <w:spacing w:after="0" w:line="276" w:lineRule="auto"/>
        <w:rPr>
          <w:rFonts w:ascii="Times New Roman" w:eastAsia="Calibri" w:hAnsi="Times New Roman" w:cs="Times New Roman"/>
          <w:b/>
          <w:bCs/>
          <w:sz w:val="24"/>
          <w:szCs w:val="24"/>
        </w:rPr>
      </w:pPr>
    </w:p>
    <w:p w:rsidR="000148EC" w:rsidRPr="00791E91" w:rsidRDefault="00ED14F7"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4</w:t>
      </w:r>
    </w:p>
    <w:p w:rsidR="000148EC" w:rsidRPr="00791E91" w:rsidRDefault="000148EC" w:rsidP="00CB39A6">
      <w:pPr>
        <w:pStyle w:val="Akapitzlist"/>
        <w:numPr>
          <w:ilvl w:val="0"/>
          <w:numId w:val="22"/>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Cena jednostkowa za załadunek, wywóz i unieszkodliwienie 1 </w:t>
      </w:r>
      <w:r w:rsidR="00E82C31" w:rsidRPr="00791E91">
        <w:rPr>
          <w:rFonts w:ascii="Times New Roman" w:eastAsia="Calibri" w:hAnsi="Times New Roman" w:cs="Times New Roman"/>
          <w:sz w:val="24"/>
          <w:szCs w:val="24"/>
        </w:rPr>
        <w:t>Mg</w:t>
      </w:r>
      <w:r w:rsidRPr="00791E91">
        <w:rPr>
          <w:rFonts w:ascii="Times New Roman" w:eastAsia="Calibri" w:hAnsi="Times New Roman" w:cs="Times New Roman"/>
          <w:sz w:val="24"/>
          <w:szCs w:val="24"/>
        </w:rPr>
        <w:t xml:space="preserve"> wyrobów zawierających azbest, wynosi:</w:t>
      </w:r>
    </w:p>
    <w:p w:rsidR="000148EC" w:rsidRPr="00791E91" w:rsidRDefault="00C03285" w:rsidP="00CB39A6">
      <w:pPr>
        <w:spacing w:after="0" w:line="276" w:lineRule="auto"/>
        <w:ind w:left="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a) netto w wysokości: </w:t>
      </w:r>
      <w:r w:rsidR="00ED14F7" w:rsidRPr="00791E91">
        <w:rPr>
          <w:rFonts w:ascii="Times New Roman" w:eastAsia="Calibri" w:hAnsi="Times New Roman" w:cs="Times New Roman"/>
          <w:sz w:val="24"/>
          <w:szCs w:val="24"/>
        </w:rPr>
        <w:t>……………</w:t>
      </w:r>
      <w:r w:rsidR="000148EC" w:rsidRPr="00791E91">
        <w:rPr>
          <w:rFonts w:ascii="Times New Roman" w:eastAsia="Calibri" w:hAnsi="Times New Roman" w:cs="Times New Roman"/>
          <w:sz w:val="24"/>
          <w:szCs w:val="24"/>
        </w:rPr>
        <w:t>zł, (</w:t>
      </w:r>
      <w:r w:rsidRPr="00791E91">
        <w:rPr>
          <w:rFonts w:ascii="Times New Roman" w:eastAsia="Calibri" w:hAnsi="Times New Roman" w:cs="Times New Roman"/>
          <w:sz w:val="24"/>
          <w:szCs w:val="24"/>
        </w:rPr>
        <w:t>słownie: /100</w:t>
      </w:r>
      <w:r w:rsidR="000148EC" w:rsidRPr="00791E91">
        <w:rPr>
          <w:rFonts w:ascii="Times New Roman" w:eastAsia="Calibri" w:hAnsi="Times New Roman" w:cs="Times New Roman"/>
          <w:sz w:val="24"/>
          <w:szCs w:val="24"/>
        </w:rPr>
        <w:t>)</w:t>
      </w:r>
    </w:p>
    <w:p w:rsidR="000148EC" w:rsidRPr="00791E91" w:rsidRDefault="000148EC" w:rsidP="00CB39A6">
      <w:pPr>
        <w:spacing w:after="0" w:line="276" w:lineRule="auto"/>
        <w:ind w:left="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b) poda</w:t>
      </w:r>
      <w:r w:rsidR="00C03285" w:rsidRPr="00791E91">
        <w:rPr>
          <w:rFonts w:ascii="Times New Roman" w:eastAsia="Calibri" w:hAnsi="Times New Roman" w:cs="Times New Roman"/>
          <w:sz w:val="24"/>
          <w:szCs w:val="24"/>
        </w:rPr>
        <w:t xml:space="preserve">tek VAT w wysokości: </w:t>
      </w:r>
      <w:r w:rsidR="00CB39A6" w:rsidRPr="00791E91">
        <w:rPr>
          <w:rFonts w:ascii="Times New Roman" w:eastAsia="Calibri" w:hAnsi="Times New Roman" w:cs="Times New Roman"/>
          <w:sz w:val="24"/>
          <w:szCs w:val="24"/>
        </w:rPr>
        <w:t>……………….</w:t>
      </w:r>
      <w:r w:rsidR="00C03285" w:rsidRPr="00791E91">
        <w:rPr>
          <w:rFonts w:ascii="Times New Roman" w:eastAsia="Calibri" w:hAnsi="Times New Roman" w:cs="Times New Roman"/>
          <w:sz w:val="24"/>
          <w:szCs w:val="24"/>
        </w:rPr>
        <w:t>zł  (słownie: /100</w:t>
      </w:r>
      <w:r w:rsidRPr="00791E91">
        <w:rPr>
          <w:rFonts w:ascii="Times New Roman" w:eastAsia="Calibri" w:hAnsi="Times New Roman" w:cs="Times New Roman"/>
          <w:sz w:val="24"/>
          <w:szCs w:val="24"/>
        </w:rPr>
        <w:t>)</w:t>
      </w:r>
    </w:p>
    <w:p w:rsidR="000148EC" w:rsidRPr="00791E91" w:rsidRDefault="00C03285" w:rsidP="00CB39A6">
      <w:pPr>
        <w:spacing w:after="0" w:line="276" w:lineRule="auto"/>
        <w:ind w:left="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c) brutto w wysokości: </w:t>
      </w:r>
      <w:r w:rsidR="00CB39A6" w:rsidRPr="00791E91">
        <w:rPr>
          <w:rFonts w:ascii="Times New Roman" w:eastAsia="Calibri" w:hAnsi="Times New Roman" w:cs="Times New Roman"/>
          <w:sz w:val="24"/>
          <w:szCs w:val="24"/>
        </w:rPr>
        <w:t>……………</w:t>
      </w:r>
      <w:r w:rsidRPr="00791E91">
        <w:rPr>
          <w:rFonts w:ascii="Times New Roman" w:eastAsia="Calibri" w:hAnsi="Times New Roman" w:cs="Times New Roman"/>
          <w:sz w:val="24"/>
          <w:szCs w:val="24"/>
        </w:rPr>
        <w:t xml:space="preserve">zł  (słownie: </w:t>
      </w:r>
      <w:r w:rsidR="00CB39A6" w:rsidRPr="00791E91">
        <w:rPr>
          <w:rFonts w:ascii="Times New Roman" w:eastAsia="Calibri" w:hAnsi="Times New Roman" w:cs="Times New Roman"/>
          <w:sz w:val="24"/>
          <w:szCs w:val="24"/>
        </w:rPr>
        <w:t>…………….</w:t>
      </w:r>
      <w:r w:rsidRPr="00791E91">
        <w:rPr>
          <w:rFonts w:ascii="Times New Roman" w:eastAsia="Calibri" w:hAnsi="Times New Roman" w:cs="Times New Roman"/>
          <w:sz w:val="24"/>
          <w:szCs w:val="24"/>
        </w:rPr>
        <w:t>zł</w:t>
      </w:r>
      <w:r w:rsidR="000148EC" w:rsidRPr="00791E91">
        <w:rPr>
          <w:rFonts w:ascii="Times New Roman" w:eastAsia="Calibri" w:hAnsi="Times New Roman" w:cs="Times New Roman"/>
          <w:sz w:val="24"/>
          <w:szCs w:val="24"/>
        </w:rPr>
        <w:t>)</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Wynagrodzenie Wykonawcy z tytułu wykonania usługi ustalane będzie w oparciu o zakres i obmiar prac oraz cenę jednostkową.</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Cena jednostkowa obejmuje wszystkie koszty związane z wykonaniem przedmiotu umowy, tj. w szczególności: załadunkiem, wywozem </w:t>
      </w:r>
      <w:r w:rsidR="00AC01AF" w:rsidRPr="00791E91">
        <w:rPr>
          <w:rFonts w:ascii="Times New Roman" w:eastAsia="Calibri" w:hAnsi="Times New Roman" w:cs="Times New Roman"/>
          <w:sz w:val="24"/>
          <w:szCs w:val="24"/>
        </w:rPr>
        <w:t>i unieszkodliwieniem 1 Mg</w:t>
      </w:r>
      <w:r w:rsidRPr="00791E91">
        <w:rPr>
          <w:rFonts w:ascii="Times New Roman" w:eastAsia="Calibri" w:hAnsi="Times New Roman" w:cs="Times New Roman"/>
          <w:sz w:val="24"/>
          <w:szCs w:val="24"/>
        </w:rPr>
        <w:t>, nie może podlegać podwyższeniu do końca trwania umowy.</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Wynagrodzenie za wykonanie zamówienia zostanie wpłacone przez Zamawiającego na rachunek bankowy wskazany przez Wykonawcę, w terminie 30 dni od daty dostarczenia prawidłowo wystawionej faktury po dostarczeniu pisemnego dowodu zutylizowania wyrobów/odpadów zawierających azbest zgodnie z przepisami prawa.</w:t>
      </w:r>
    </w:p>
    <w:p w:rsidR="000148EC" w:rsidRPr="00791E91" w:rsidRDefault="000148EC" w:rsidP="00CB39A6">
      <w:pPr>
        <w:pStyle w:val="Akapitzlist"/>
        <w:numPr>
          <w:ilvl w:val="0"/>
          <w:numId w:val="20"/>
        </w:numPr>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Załącznikiem do faktur będą następujące dokumenty:</w:t>
      </w:r>
    </w:p>
    <w:p w:rsidR="000148EC" w:rsidRPr="00791E91" w:rsidRDefault="000148EC" w:rsidP="00CB39A6">
      <w:pPr>
        <w:pStyle w:val="Akapitzlist"/>
        <w:numPr>
          <w:ilvl w:val="0"/>
          <w:numId w:val="23"/>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protokoły odbioru sporządzane na okoliczność usunięci</w:t>
      </w:r>
      <w:r w:rsidR="00CB39A6" w:rsidRPr="00791E91">
        <w:rPr>
          <w:rFonts w:ascii="Times New Roman" w:eastAsia="Calibri" w:hAnsi="Times New Roman" w:cs="Times New Roman"/>
          <w:sz w:val="24"/>
          <w:szCs w:val="24"/>
        </w:rPr>
        <w:t xml:space="preserve">a wyrobów zawierających azbest </w:t>
      </w:r>
      <w:r w:rsidRPr="00791E91">
        <w:rPr>
          <w:rFonts w:ascii="Times New Roman" w:eastAsia="Calibri" w:hAnsi="Times New Roman" w:cs="Times New Roman"/>
          <w:sz w:val="24"/>
          <w:szCs w:val="24"/>
        </w:rPr>
        <w:t>od właścicieli nieruchomości wraz z adresem nieruchomości, nazwiskami właścicieli oraz określen</w:t>
      </w:r>
      <w:r w:rsidR="00AC01AF" w:rsidRPr="00791E91">
        <w:rPr>
          <w:rFonts w:ascii="Times New Roman" w:eastAsia="Calibri" w:hAnsi="Times New Roman" w:cs="Times New Roman"/>
          <w:sz w:val="24"/>
          <w:szCs w:val="24"/>
        </w:rPr>
        <w:t>iem ilości odpadów w Mg</w:t>
      </w:r>
      <w:r w:rsidRPr="00791E91">
        <w:rPr>
          <w:rFonts w:ascii="Times New Roman" w:eastAsia="Calibri" w:hAnsi="Times New Roman" w:cs="Times New Roman"/>
          <w:sz w:val="24"/>
          <w:szCs w:val="24"/>
        </w:rPr>
        <w:t>. Protokół odbioru będzie podpisany przez przedstawiciela Wykonawcy, przedstawiciela Zamawiającego oraz osobę z której posesji wyroby zawierające azbest były odbierane.</w:t>
      </w:r>
    </w:p>
    <w:p w:rsidR="00791E91" w:rsidRDefault="00791E91" w:rsidP="00CB39A6">
      <w:pPr>
        <w:pStyle w:val="Akapitzlist"/>
        <w:numPr>
          <w:ilvl w:val="0"/>
          <w:numId w:val="23"/>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kopię karty</w:t>
      </w:r>
      <w:r w:rsidRPr="00791E91">
        <w:rPr>
          <w:rFonts w:ascii="Times New Roman" w:eastAsia="Calibri" w:hAnsi="Times New Roman" w:cs="Times New Roman"/>
          <w:sz w:val="24"/>
          <w:szCs w:val="24"/>
        </w:rPr>
        <w:t xml:space="preserve"> przekazania odpadów wystawioną przez zarządzającego składowiskiem odpadów niebezpiecznych zgodniej z Rozporządzeniem Ministra Środowiska z dnia 25 kwietnia 2019 r. w sprawie wzorów dokumentów stosowanych na potrzeby ewidencji odpadów (Dz. U z 2019 r. poz. 819) potwierdzającą wagę odebranych wyrobów zawierających azbest oraz datę złożenia odpadów na składowisku.</w:t>
      </w:r>
    </w:p>
    <w:p w:rsidR="000148EC" w:rsidRPr="00791E91" w:rsidRDefault="00791E91" w:rsidP="00CB39A6">
      <w:pPr>
        <w:pStyle w:val="Akapitzlist"/>
        <w:numPr>
          <w:ilvl w:val="0"/>
          <w:numId w:val="23"/>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kopię</w:t>
      </w:r>
      <w:r w:rsidR="000148EC" w:rsidRPr="00791E91">
        <w:rPr>
          <w:rFonts w:ascii="Times New Roman" w:eastAsia="Calibri" w:hAnsi="Times New Roman" w:cs="Times New Roman"/>
          <w:sz w:val="24"/>
          <w:szCs w:val="24"/>
        </w:rPr>
        <w:t xml:space="preserve"> oświadczenia przedsiębiorcy usuwającego wyroby azbestowe o prawidłowości wykonania prac oraz o oczyszczeniu terenu z pyłu azbestowego z zachowaniem właściwych przepisów technicznych i sanitarnych (oryginał do wglądu).</w:t>
      </w:r>
    </w:p>
    <w:p w:rsidR="000148EC" w:rsidRPr="00791E91" w:rsidRDefault="000148EC" w:rsidP="00CB39A6">
      <w:pPr>
        <w:pStyle w:val="Akapitzlist"/>
        <w:numPr>
          <w:ilvl w:val="0"/>
          <w:numId w:val="20"/>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 datę doręczenia faktury uważa się datę przyjęcia prawidłowo wystawionej faktury przez osobę upoważnioną do odbioru w imieniu Zamawiającego.</w:t>
      </w:r>
    </w:p>
    <w:p w:rsidR="000148EC" w:rsidRPr="00791E91" w:rsidRDefault="000148EC" w:rsidP="00CB39A6">
      <w:pPr>
        <w:pStyle w:val="Akapitzlist"/>
        <w:numPr>
          <w:ilvl w:val="0"/>
          <w:numId w:val="20"/>
        </w:numPr>
        <w:overflowPunct w:val="0"/>
        <w:autoSpaceDE w:val="0"/>
        <w:autoSpaceDN w:val="0"/>
        <w:adjustRightInd w:val="0"/>
        <w:spacing w:after="0" w:line="276" w:lineRule="auto"/>
        <w:ind w:left="284"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 termin zapłaty uważa się dzień obciążenia rachunku bankowego Zamawiającego.</w:t>
      </w:r>
    </w:p>
    <w:p w:rsidR="000148EC" w:rsidRPr="00791E91" w:rsidRDefault="000148EC" w:rsidP="00CB39A6">
      <w:pPr>
        <w:autoSpaceDE w:val="0"/>
        <w:autoSpaceDN w:val="0"/>
        <w:adjustRightInd w:val="0"/>
        <w:spacing w:after="0" w:line="276" w:lineRule="auto"/>
        <w:ind w:hanging="578"/>
        <w:rPr>
          <w:rFonts w:ascii="Times New Roman" w:eastAsia="Calibri" w:hAnsi="Times New Roman" w:cs="Times New Roman"/>
          <w:sz w:val="24"/>
          <w:szCs w:val="24"/>
        </w:rPr>
      </w:pPr>
    </w:p>
    <w:p w:rsidR="000148EC" w:rsidRPr="00791E91" w:rsidRDefault="000148EC" w:rsidP="00CB39A6">
      <w:pPr>
        <w:autoSpaceDE w:val="0"/>
        <w:autoSpaceDN w:val="0"/>
        <w:adjustRightInd w:val="0"/>
        <w:spacing w:after="0" w:line="276" w:lineRule="auto"/>
        <w:ind w:hanging="578"/>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6</w:t>
      </w: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Strony ustalają następujące kary umowne:</w:t>
      </w:r>
    </w:p>
    <w:p w:rsidR="000148EC" w:rsidRPr="00791E91" w:rsidRDefault="000148EC" w:rsidP="00CB39A6">
      <w:pPr>
        <w:pStyle w:val="Akapitzlist"/>
        <w:numPr>
          <w:ilvl w:val="0"/>
          <w:numId w:val="4"/>
        </w:num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Wykonawca zapłaci Zamawiającemu kary umowne:</w:t>
      </w:r>
    </w:p>
    <w:p w:rsidR="000148EC" w:rsidRPr="00791E91" w:rsidRDefault="000148EC" w:rsidP="00CB39A6">
      <w:pPr>
        <w:pStyle w:val="Akapitzlist"/>
        <w:numPr>
          <w:ilvl w:val="0"/>
          <w:numId w:val="5"/>
        </w:numPr>
        <w:autoSpaceDE w:val="0"/>
        <w:autoSpaceDN w:val="0"/>
        <w:adjustRightInd w:val="0"/>
        <w:spacing w:after="0" w:line="276" w:lineRule="auto"/>
        <w:ind w:left="567"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za każdy stwierdzony przypadek nieodebrania wyrobów azbestowych zgodnie </w:t>
      </w:r>
      <w:r w:rsidRPr="00791E91">
        <w:rPr>
          <w:rFonts w:ascii="Times New Roman" w:eastAsia="Calibri" w:hAnsi="Times New Roman" w:cs="Times New Roman"/>
          <w:sz w:val="24"/>
          <w:szCs w:val="24"/>
        </w:rPr>
        <w:br/>
        <w:t>z kolejnością wskaza</w:t>
      </w:r>
      <w:r w:rsidR="00CB39A6" w:rsidRPr="00791E91">
        <w:rPr>
          <w:rFonts w:ascii="Times New Roman" w:eastAsia="Calibri" w:hAnsi="Times New Roman" w:cs="Times New Roman"/>
          <w:sz w:val="24"/>
          <w:szCs w:val="24"/>
        </w:rPr>
        <w:t>ną w harmonogramie w wysokości 500 zł za każdy stwierdzony przypadek.</w:t>
      </w:r>
      <w:r w:rsidRPr="00791E91">
        <w:rPr>
          <w:rFonts w:ascii="Times New Roman" w:eastAsia="Calibri" w:hAnsi="Times New Roman" w:cs="Times New Roman"/>
          <w:sz w:val="24"/>
          <w:szCs w:val="24"/>
        </w:rPr>
        <w:t xml:space="preserve"> </w:t>
      </w:r>
    </w:p>
    <w:p w:rsidR="000148EC" w:rsidRPr="00791E91" w:rsidRDefault="00791E91" w:rsidP="00CB39A6">
      <w:pPr>
        <w:pStyle w:val="Akapitzlist"/>
        <w:numPr>
          <w:ilvl w:val="0"/>
          <w:numId w:val="5"/>
        </w:numPr>
        <w:autoSpaceDE w:val="0"/>
        <w:autoSpaceDN w:val="0"/>
        <w:adjustRightInd w:val="0"/>
        <w:spacing w:after="0" w:line="276"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CB39A6" w:rsidRPr="00791E91">
        <w:rPr>
          <w:rFonts w:ascii="Times New Roman" w:eastAsia="Calibri" w:hAnsi="Times New Roman" w:cs="Times New Roman"/>
          <w:sz w:val="24"/>
          <w:szCs w:val="24"/>
        </w:rPr>
        <w:t xml:space="preserve"> </w:t>
      </w:r>
      <w:r w:rsidR="000148EC" w:rsidRPr="00791E91">
        <w:rPr>
          <w:rFonts w:ascii="Times New Roman" w:eastAsia="Calibri" w:hAnsi="Times New Roman" w:cs="Times New Roman"/>
          <w:sz w:val="24"/>
          <w:szCs w:val="24"/>
        </w:rPr>
        <w:t xml:space="preserve">przypadku opóźnienia w wykonaniu zadania w wysokości </w:t>
      </w:r>
      <w:r w:rsidR="00CB39A6" w:rsidRPr="00791E91">
        <w:rPr>
          <w:rFonts w:ascii="Times New Roman" w:eastAsia="Calibri" w:hAnsi="Times New Roman" w:cs="Times New Roman"/>
          <w:sz w:val="24"/>
          <w:szCs w:val="24"/>
        </w:rPr>
        <w:t>300 zł</w:t>
      </w:r>
      <w:r w:rsidR="000148EC" w:rsidRPr="00791E91">
        <w:rPr>
          <w:rFonts w:ascii="Times New Roman" w:eastAsia="Calibri" w:hAnsi="Times New Roman" w:cs="Times New Roman"/>
          <w:sz w:val="24"/>
          <w:szCs w:val="24"/>
        </w:rPr>
        <w:t xml:space="preserve"> za każdy dzień opóźnienia licząc od umownego terminu wykonania przedmiotu zamówienia.</w:t>
      </w:r>
    </w:p>
    <w:p w:rsidR="00CB39A6" w:rsidRPr="00791E91" w:rsidRDefault="000148EC" w:rsidP="00CB39A6">
      <w:pPr>
        <w:pStyle w:val="Akapitzlist"/>
        <w:numPr>
          <w:ilvl w:val="0"/>
          <w:numId w:val="5"/>
        </w:numPr>
        <w:autoSpaceDE w:val="0"/>
        <w:autoSpaceDN w:val="0"/>
        <w:adjustRightInd w:val="0"/>
        <w:spacing w:after="0" w:line="276" w:lineRule="auto"/>
        <w:ind w:left="567" w:hanging="283"/>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 przypadku, gdy Wykonawca odstąpi od umowy z przyczyn leżących po jego str</w:t>
      </w:r>
      <w:r w:rsidR="00CB39A6" w:rsidRPr="00791E91">
        <w:rPr>
          <w:rFonts w:ascii="Times New Roman" w:eastAsia="Calibri" w:hAnsi="Times New Roman" w:cs="Times New Roman"/>
          <w:sz w:val="24"/>
          <w:szCs w:val="24"/>
        </w:rPr>
        <w:t xml:space="preserve">onie w wysokości 5000 tys. zł </w:t>
      </w:r>
      <w:r w:rsidRPr="00791E91">
        <w:rPr>
          <w:rFonts w:ascii="Times New Roman" w:eastAsia="Calibri" w:hAnsi="Times New Roman" w:cs="Times New Roman"/>
          <w:sz w:val="24"/>
          <w:szCs w:val="24"/>
        </w:rPr>
        <w:t xml:space="preserve"> </w:t>
      </w:r>
    </w:p>
    <w:p w:rsidR="000148EC" w:rsidRPr="00791E91" w:rsidRDefault="000148EC" w:rsidP="00CB39A6">
      <w:pPr>
        <w:pStyle w:val="Akapitzlist"/>
        <w:numPr>
          <w:ilvl w:val="0"/>
          <w:numId w:val="4"/>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Zamawiający z zastrzeżeniem § 8 zapłaci Wykonawcy kary umowne:</w:t>
      </w:r>
    </w:p>
    <w:p w:rsidR="000148EC" w:rsidRPr="00791E91" w:rsidRDefault="000148EC" w:rsidP="00CB39A6">
      <w:p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a) Zamawiający zapłaci karę umowną za zwłokę w opłaceniu faktury w wysokości odsetek ustawowych od wartości wynagrodzenia umownego brutto</w:t>
      </w:r>
      <w:r w:rsidR="00CB39A6" w:rsidRPr="00791E91">
        <w:rPr>
          <w:rFonts w:ascii="Times New Roman" w:eastAsia="Calibri" w:hAnsi="Times New Roman" w:cs="Times New Roman"/>
          <w:sz w:val="24"/>
          <w:szCs w:val="24"/>
        </w:rPr>
        <w:t xml:space="preserve"> należnego wykonawcy</w:t>
      </w:r>
      <w:r w:rsidRPr="00791E91">
        <w:rPr>
          <w:rFonts w:ascii="Times New Roman" w:eastAsia="Calibri" w:hAnsi="Times New Roman" w:cs="Times New Roman"/>
          <w:sz w:val="24"/>
          <w:szCs w:val="24"/>
        </w:rPr>
        <w:t xml:space="preserve"> za każdy dzień zwłoki.</w:t>
      </w:r>
    </w:p>
    <w:p w:rsidR="000148EC" w:rsidRPr="00791E91" w:rsidRDefault="000148EC" w:rsidP="00CB39A6">
      <w:pPr>
        <w:autoSpaceDE w:val="0"/>
        <w:autoSpaceDN w:val="0"/>
        <w:adjustRightInd w:val="0"/>
        <w:spacing w:after="0" w:line="276" w:lineRule="auto"/>
        <w:ind w:hanging="720"/>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7</w:t>
      </w:r>
    </w:p>
    <w:p w:rsidR="000148EC" w:rsidRPr="00791E91" w:rsidRDefault="000148EC" w:rsidP="00CB39A6">
      <w:pPr>
        <w:pStyle w:val="Akapitzlist"/>
        <w:numPr>
          <w:ilvl w:val="3"/>
          <w:numId w:val="26"/>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Każda zmiana niniejszej umowy może nastąpić w formie pisemnej za zgodą obu stron pod rygorem nieważności.</w:t>
      </w:r>
    </w:p>
    <w:p w:rsidR="000148EC" w:rsidRPr="00791E91" w:rsidRDefault="000148EC" w:rsidP="00CB39A6">
      <w:pPr>
        <w:pStyle w:val="Akapitzlist"/>
        <w:numPr>
          <w:ilvl w:val="3"/>
          <w:numId w:val="26"/>
        </w:numPr>
        <w:autoSpaceDE w:val="0"/>
        <w:autoSpaceDN w:val="0"/>
        <w:adjustRightInd w:val="0"/>
        <w:spacing w:after="0" w:line="276" w:lineRule="auto"/>
        <w:ind w:left="426" w:hanging="426"/>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Zamawiający przewiduje możliwość dokonania zmian postanowień zawartej umowy w stosunku do treści oferty, na podstawie której dokonano wyboru Wykonawcy, jeżeli zajdzie którykolwiek z niżej wymienionych warunków:</w:t>
      </w:r>
    </w:p>
    <w:p w:rsidR="000148EC" w:rsidRPr="00791E91" w:rsidRDefault="000148EC" w:rsidP="00CB39A6">
      <w:pPr>
        <w:pStyle w:val="Akapitzlist"/>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zajdzie konieczność wprowadzenia zmian w sposobie lub technologii wykonania przedmiotu umowy;</w:t>
      </w:r>
    </w:p>
    <w:p w:rsidR="000148EC" w:rsidRPr="00791E91" w:rsidRDefault="000148EC" w:rsidP="00CB39A6">
      <w:pPr>
        <w:pStyle w:val="Akapitzlist"/>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 zajdzie konieczność zmiany terminu wykonania przedmiotu zamówienia na skutek:</w:t>
      </w:r>
    </w:p>
    <w:p w:rsidR="000148EC" w:rsidRPr="00791E91" w:rsidRDefault="000148EC" w:rsidP="00CB39A6">
      <w:pPr>
        <w:autoSpaceDE w:val="0"/>
        <w:autoSpaceDN w:val="0"/>
        <w:adjustRightInd w:val="0"/>
        <w:spacing w:after="0" w:line="276" w:lineRule="auto"/>
        <w:ind w:left="993"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warunków atmosferycznych uniemożliwiających ze względów technologicznych wykonanie przedmiotu umowy w ustalonym terminie lub negatywnie wpływających na jakość wykonania przedmiotu umowy;</w:t>
      </w:r>
    </w:p>
    <w:p w:rsidR="000148EC" w:rsidRPr="00791E91" w:rsidRDefault="000148EC" w:rsidP="00CB39A6">
      <w:pPr>
        <w:autoSpaceDE w:val="0"/>
        <w:autoSpaceDN w:val="0"/>
        <w:adjustRightInd w:val="0"/>
        <w:spacing w:after="0" w:line="276" w:lineRule="auto"/>
        <w:ind w:left="993"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działania siły wyższej.</w:t>
      </w:r>
    </w:p>
    <w:p w:rsidR="000148EC" w:rsidRPr="00791E91" w:rsidRDefault="000148EC" w:rsidP="00CB39A6">
      <w:pPr>
        <w:pStyle w:val="Akapitzlist"/>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nastąpi ustawowa zmiana stawki podatku od towarów i usług (VAT).</w:t>
      </w:r>
    </w:p>
    <w:p w:rsidR="000148EC" w:rsidRPr="00791E91" w:rsidRDefault="000148EC" w:rsidP="00CB39A6">
      <w:pPr>
        <w:pStyle w:val="Akapitzlist"/>
        <w:numPr>
          <w:ilvl w:val="0"/>
          <w:numId w:val="30"/>
        </w:numPr>
        <w:autoSpaceDE w:val="0"/>
        <w:autoSpaceDN w:val="0"/>
        <w:adjustRightInd w:val="0"/>
        <w:spacing w:after="0" w:line="276" w:lineRule="auto"/>
        <w:ind w:left="426"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Zmiany zawartej umowy wymagają pisemnego uzasadnienia sporządzonego przez komisję powołaną przez Zamawiającego przy udziale przedstawiciela Wykonawcy.</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b/>
          <w:bCs/>
          <w:sz w:val="24"/>
          <w:szCs w:val="24"/>
        </w:rPr>
      </w:pPr>
    </w:p>
    <w:p w:rsidR="00791E91" w:rsidRDefault="00791E91"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791E91" w:rsidRDefault="00791E91"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791E91" w:rsidRDefault="00791E91"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bookmarkStart w:id="0" w:name="_GoBack"/>
      <w:bookmarkEnd w:id="0"/>
      <w:r w:rsidRPr="00791E91">
        <w:rPr>
          <w:rFonts w:ascii="Times New Roman" w:eastAsia="Calibri" w:hAnsi="Times New Roman" w:cs="Times New Roman"/>
          <w:b/>
          <w:bCs/>
          <w:sz w:val="24"/>
          <w:szCs w:val="24"/>
        </w:rPr>
        <w:t>§ 8</w:t>
      </w:r>
    </w:p>
    <w:p w:rsidR="00CB39A6" w:rsidRPr="00791E91" w:rsidRDefault="00CB39A6"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CB39A6">
      <w:pPr>
        <w:pStyle w:val="Akapitzlist"/>
        <w:numPr>
          <w:ilvl w:val="0"/>
          <w:numId w:val="31"/>
        </w:numPr>
        <w:autoSpaceDE w:val="0"/>
        <w:autoSpaceDN w:val="0"/>
        <w:adjustRightInd w:val="0"/>
        <w:spacing w:after="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Zamawiający zastrzega sobie możliwość odstąpienia od wykonania umowy w razie wystąpienia istotnej zmiany okoliczności powodującej, że wykonanie umowy nie leży w interesie publicznym, czego nie można było przewidzieć w chwili zawarcia umowy, w terminie 30 dni od powzięcia wiadomości o tych okolicznościach w przypadkach określonych w Kodeksie Cywilnym.</w:t>
      </w:r>
    </w:p>
    <w:p w:rsidR="000148EC" w:rsidRPr="00791E91" w:rsidRDefault="000148EC" w:rsidP="000148EC">
      <w:pPr>
        <w:pStyle w:val="Akapitzlist"/>
        <w:numPr>
          <w:ilvl w:val="0"/>
          <w:numId w:val="31"/>
        </w:numPr>
        <w:autoSpaceDE w:val="0"/>
        <w:autoSpaceDN w:val="0"/>
        <w:adjustRightInd w:val="0"/>
        <w:spacing w:after="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W przypadku, o którym mowa w ust. 1, Wykonawca może żądać wyłącznie wynagrodzenia należnego z tytułu wykonywania części umowy.</w:t>
      </w:r>
    </w:p>
    <w:p w:rsidR="000148EC" w:rsidRPr="00791E91" w:rsidRDefault="000148EC" w:rsidP="000148EC">
      <w:pPr>
        <w:pStyle w:val="Akapitzlist"/>
        <w:numPr>
          <w:ilvl w:val="0"/>
          <w:numId w:val="31"/>
        </w:numPr>
        <w:autoSpaceDE w:val="0"/>
        <w:autoSpaceDN w:val="0"/>
        <w:adjustRightInd w:val="0"/>
        <w:spacing w:after="0" w:line="276" w:lineRule="auto"/>
        <w:ind w:left="426"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Odstąpienie od umowy powinno nastąpić w formie pisemnej pod rygorem nieważności i powinno zawierać uzasadnienie.</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9</w:t>
      </w:r>
    </w:p>
    <w:p w:rsidR="000148EC" w:rsidRPr="00791E91" w:rsidRDefault="000148EC" w:rsidP="00791E91">
      <w:pPr>
        <w:autoSpaceDE w:val="0"/>
        <w:autoSpaceDN w:val="0"/>
        <w:adjustRightInd w:val="0"/>
        <w:spacing w:after="0" w:line="276" w:lineRule="auto"/>
        <w:ind w:left="142" w:hanging="142"/>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 xml:space="preserve">1. W sprawach nie uregulowanych niniejszą umową mają zastosowanie odpowiednie przepisy ustawy </w:t>
      </w:r>
      <w:r w:rsidR="00791E91" w:rsidRPr="00791E91">
        <w:rPr>
          <w:rFonts w:ascii="Times New Roman" w:eastAsia="Calibri" w:hAnsi="Times New Roman" w:cs="Times New Roman"/>
          <w:sz w:val="24"/>
          <w:szCs w:val="24"/>
        </w:rPr>
        <w:t xml:space="preserve">z dnia 14 grudnia 2012 r. o odpadach (Dz. U. z 2019 r., poz. 701, z </w:t>
      </w:r>
      <w:proofErr w:type="spellStart"/>
      <w:r w:rsidR="00791E91" w:rsidRPr="00791E91">
        <w:rPr>
          <w:rFonts w:ascii="Times New Roman" w:eastAsia="Calibri" w:hAnsi="Times New Roman" w:cs="Times New Roman"/>
          <w:sz w:val="24"/>
          <w:szCs w:val="24"/>
        </w:rPr>
        <w:t>późn</w:t>
      </w:r>
      <w:proofErr w:type="spellEnd"/>
      <w:r w:rsidR="00791E91" w:rsidRPr="00791E91">
        <w:rPr>
          <w:rFonts w:ascii="Times New Roman" w:eastAsia="Calibri" w:hAnsi="Times New Roman" w:cs="Times New Roman"/>
          <w:sz w:val="24"/>
          <w:szCs w:val="24"/>
        </w:rPr>
        <w:t xml:space="preserve">. zm.), ustawy z dnia 27 kwietnia 2001 r. Prawo ochrony środowiska ( Dz. U. z 2019 r. poz. 1396 z </w:t>
      </w:r>
      <w:proofErr w:type="spellStart"/>
      <w:r w:rsidR="00791E91" w:rsidRPr="00791E91">
        <w:rPr>
          <w:rFonts w:ascii="Times New Roman" w:eastAsia="Calibri" w:hAnsi="Times New Roman" w:cs="Times New Roman"/>
          <w:sz w:val="24"/>
          <w:szCs w:val="24"/>
        </w:rPr>
        <w:t>późn</w:t>
      </w:r>
      <w:proofErr w:type="spellEnd"/>
      <w:r w:rsidR="00791E91" w:rsidRPr="00791E91">
        <w:rPr>
          <w:rFonts w:ascii="Times New Roman" w:eastAsia="Calibri" w:hAnsi="Times New Roman" w:cs="Times New Roman"/>
          <w:sz w:val="24"/>
          <w:szCs w:val="24"/>
        </w:rPr>
        <w:t xml:space="preserve">. zm.), ustawy z dnia 19 czerwca 1997 r. o zakazie stosowania wyrobów zawierających azbest (Dz. U. z 2017 r. poz. 2119 z </w:t>
      </w:r>
      <w:proofErr w:type="spellStart"/>
      <w:r w:rsidR="00791E91" w:rsidRPr="00791E91">
        <w:rPr>
          <w:rFonts w:ascii="Times New Roman" w:eastAsia="Calibri" w:hAnsi="Times New Roman" w:cs="Times New Roman"/>
          <w:sz w:val="24"/>
          <w:szCs w:val="24"/>
        </w:rPr>
        <w:t>późn</w:t>
      </w:r>
      <w:proofErr w:type="spellEnd"/>
      <w:r w:rsidR="00791E91" w:rsidRPr="00791E91">
        <w:rPr>
          <w:rFonts w:ascii="Times New Roman" w:eastAsia="Calibri" w:hAnsi="Times New Roman" w:cs="Times New Roman"/>
          <w:sz w:val="24"/>
          <w:szCs w:val="24"/>
        </w:rPr>
        <w:t xml:space="preserve">. zm.), ustawy z dnia 19 sierpnia 2011 r. o przewozie towarów niebezpiecznych (Dz. U. z 2019 r.  poz. 382 z  </w:t>
      </w:r>
      <w:proofErr w:type="spellStart"/>
      <w:r w:rsidR="00791E91" w:rsidRPr="00791E91">
        <w:rPr>
          <w:rFonts w:ascii="Times New Roman" w:eastAsia="Calibri" w:hAnsi="Times New Roman" w:cs="Times New Roman"/>
          <w:sz w:val="24"/>
          <w:szCs w:val="24"/>
        </w:rPr>
        <w:t>późn</w:t>
      </w:r>
      <w:proofErr w:type="spellEnd"/>
      <w:r w:rsidR="00791E91" w:rsidRPr="00791E91">
        <w:rPr>
          <w:rFonts w:ascii="Times New Roman" w:eastAsia="Calibri" w:hAnsi="Times New Roman" w:cs="Times New Roman"/>
          <w:sz w:val="24"/>
          <w:szCs w:val="24"/>
        </w:rPr>
        <w:t xml:space="preserve">. zm.), Rozporządzenie Ministra Gospodarki i Pracy z dnia 14 października 2005 r. w sprawie zasad bezpieczeństwa i higieny pracy przy zabezpieczaniu i usuwaniu wyrobów zawierających azbest oraz programu szkolenia w zakresie bezpiecznego użytkowania takich wyrobów (Dz. U. z 2005 r. Nr 216, poz. 1824),  Rozporządzenie Ministra Gospodarki, Pracy i Polityki Społecznej z dnia 2 kwietnia 2004 r. w sprawie sposobów i warunków bezpiecznego użytkowania i usuwania wyrobów zawierających azbest (Dz. U. z 2004 r. Nr 71, poz. 649 z </w:t>
      </w:r>
      <w:proofErr w:type="spellStart"/>
      <w:r w:rsidR="00791E91" w:rsidRPr="00791E91">
        <w:rPr>
          <w:rFonts w:ascii="Times New Roman" w:eastAsia="Calibri" w:hAnsi="Times New Roman" w:cs="Times New Roman"/>
          <w:sz w:val="24"/>
          <w:szCs w:val="24"/>
        </w:rPr>
        <w:t>późn</w:t>
      </w:r>
      <w:proofErr w:type="spellEnd"/>
      <w:r w:rsidR="00791E91" w:rsidRPr="00791E91">
        <w:rPr>
          <w:rFonts w:ascii="Times New Roman" w:eastAsia="Calibri" w:hAnsi="Times New Roman" w:cs="Times New Roman"/>
          <w:sz w:val="24"/>
          <w:szCs w:val="24"/>
        </w:rPr>
        <w:t xml:space="preserve">. zm.), Rozporządzenie Ministra Gospodarki z dnia 13 grudnia 2010 r. w sprawie wymagań w zakresie wykorzystywania wyrobów zawierających azbest oraz wykorzystywania i oczyszczania instalacji lub urządzeń, w których były lub są wykorzystywane wyroby zawierające azbest (Dz. U. z 2011 r. Nr 8, poz. 31) ustawę </w:t>
      </w:r>
      <w:r w:rsidRPr="00791E91">
        <w:rPr>
          <w:rFonts w:ascii="Times New Roman" w:eastAsia="Calibri" w:hAnsi="Times New Roman" w:cs="Times New Roman"/>
          <w:sz w:val="24"/>
          <w:szCs w:val="24"/>
        </w:rPr>
        <w:t>z dnia ustawy z dnia 29 kwietnia 196</w:t>
      </w:r>
      <w:r w:rsidR="00791E91" w:rsidRPr="00791E91">
        <w:rPr>
          <w:rFonts w:ascii="Times New Roman" w:eastAsia="Calibri" w:hAnsi="Times New Roman" w:cs="Times New Roman"/>
          <w:sz w:val="24"/>
          <w:szCs w:val="24"/>
        </w:rPr>
        <w:t>4 r Kodeks Cywilny ( Dz. U. 2019 poz. 1145</w:t>
      </w:r>
      <w:r w:rsidRPr="00791E91">
        <w:rPr>
          <w:rFonts w:ascii="Times New Roman" w:eastAsia="Calibri" w:hAnsi="Times New Roman" w:cs="Times New Roman"/>
          <w:sz w:val="24"/>
          <w:szCs w:val="24"/>
        </w:rPr>
        <w:t xml:space="preserve"> ze zm.).</w:t>
      </w:r>
    </w:p>
    <w:p w:rsidR="000148EC" w:rsidRPr="00791E91" w:rsidRDefault="000148EC" w:rsidP="000148EC">
      <w:pPr>
        <w:autoSpaceDE w:val="0"/>
        <w:autoSpaceDN w:val="0"/>
        <w:adjustRightInd w:val="0"/>
        <w:spacing w:after="0" w:line="276" w:lineRule="auto"/>
        <w:ind w:left="284" w:hanging="284"/>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2. Wszelkie spory wynikające z wykonania tej umowy, które nie mogą być rozstrzygnięte polubownie będą przekazywane do rozpatrzenia przez Sąd właściwy miejscowo dla siedziby Zamawiającego.</w:t>
      </w:r>
    </w:p>
    <w:p w:rsidR="000148EC" w:rsidRPr="00791E91" w:rsidRDefault="000148EC" w:rsidP="00791E91">
      <w:pPr>
        <w:autoSpaceDE w:val="0"/>
        <w:autoSpaceDN w:val="0"/>
        <w:adjustRightInd w:val="0"/>
        <w:spacing w:after="0" w:line="276" w:lineRule="auto"/>
        <w:rPr>
          <w:rFonts w:ascii="Times New Roman" w:eastAsia="Calibri" w:hAnsi="Times New Roman" w:cs="Times New Roman"/>
          <w:b/>
          <w:bCs/>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10</w:t>
      </w:r>
    </w:p>
    <w:p w:rsidR="000148EC" w:rsidRPr="00791E91" w:rsidRDefault="000148EC" w:rsidP="000148EC">
      <w:pPr>
        <w:autoSpaceDE w:val="0"/>
        <w:autoSpaceDN w:val="0"/>
        <w:adjustRightInd w:val="0"/>
        <w:spacing w:after="0" w:line="276" w:lineRule="auto"/>
        <w:jc w:val="both"/>
        <w:rPr>
          <w:rFonts w:ascii="Times New Roman" w:eastAsia="Calibri" w:hAnsi="Times New Roman" w:cs="Times New Roman"/>
          <w:sz w:val="24"/>
          <w:szCs w:val="24"/>
        </w:rPr>
      </w:pPr>
      <w:r w:rsidRPr="00791E91">
        <w:rPr>
          <w:rFonts w:ascii="Times New Roman" w:eastAsia="Calibri" w:hAnsi="Times New Roman" w:cs="Times New Roman"/>
          <w:sz w:val="24"/>
          <w:szCs w:val="24"/>
        </w:rPr>
        <w:t>Umowa została sporządzona w 3 jednobrzmiących egzemplarzach, dwa egzemplarze dla Zamawiającego i jeden dla Wykonawcy.</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p>
    <w:p w:rsidR="000148EC" w:rsidRPr="00791E91" w:rsidRDefault="000148EC" w:rsidP="000148EC">
      <w:pPr>
        <w:autoSpaceDE w:val="0"/>
        <w:autoSpaceDN w:val="0"/>
        <w:adjustRightInd w:val="0"/>
        <w:spacing w:after="0" w:line="276"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 11</w:t>
      </w:r>
    </w:p>
    <w:p w:rsidR="000148EC" w:rsidRPr="00791E91" w:rsidRDefault="000148EC" w:rsidP="000148EC">
      <w:pPr>
        <w:autoSpaceDE w:val="0"/>
        <w:autoSpaceDN w:val="0"/>
        <w:adjustRightInd w:val="0"/>
        <w:spacing w:after="0" w:line="276" w:lineRule="auto"/>
        <w:rPr>
          <w:rFonts w:ascii="Times New Roman" w:eastAsia="Calibri" w:hAnsi="Times New Roman" w:cs="Times New Roman"/>
          <w:sz w:val="24"/>
          <w:szCs w:val="24"/>
        </w:rPr>
      </w:pPr>
      <w:r w:rsidRPr="00791E91">
        <w:rPr>
          <w:rFonts w:ascii="Times New Roman" w:eastAsia="Calibri" w:hAnsi="Times New Roman" w:cs="Times New Roman"/>
          <w:sz w:val="24"/>
          <w:szCs w:val="24"/>
        </w:rPr>
        <w:t>Umowa wchodzi w życie z dniem podpisania przez obie strony.</w:t>
      </w:r>
    </w:p>
    <w:p w:rsidR="000148EC" w:rsidRPr="00791E91" w:rsidRDefault="000148EC" w:rsidP="000148EC">
      <w:pPr>
        <w:autoSpaceDE w:val="0"/>
        <w:autoSpaceDN w:val="0"/>
        <w:adjustRightInd w:val="0"/>
        <w:spacing w:after="0" w:line="240" w:lineRule="auto"/>
        <w:rPr>
          <w:rFonts w:ascii="Times New Roman" w:eastAsia="Calibri" w:hAnsi="Times New Roman" w:cs="Times New Roman"/>
          <w:sz w:val="24"/>
          <w:szCs w:val="24"/>
        </w:rPr>
      </w:pPr>
    </w:p>
    <w:p w:rsidR="00791E91" w:rsidRPr="00791E91" w:rsidRDefault="00791E91" w:rsidP="000148EC">
      <w:pPr>
        <w:autoSpaceDE w:val="0"/>
        <w:autoSpaceDN w:val="0"/>
        <w:adjustRightInd w:val="0"/>
        <w:spacing w:after="0" w:line="240" w:lineRule="auto"/>
        <w:jc w:val="center"/>
        <w:rPr>
          <w:rFonts w:ascii="Times New Roman" w:eastAsia="Calibri" w:hAnsi="Times New Roman" w:cs="Times New Roman"/>
          <w:b/>
          <w:bCs/>
          <w:sz w:val="24"/>
          <w:szCs w:val="24"/>
        </w:rPr>
      </w:pPr>
    </w:p>
    <w:p w:rsidR="00791E91" w:rsidRPr="00791E91" w:rsidRDefault="00791E91" w:rsidP="000148EC">
      <w:pPr>
        <w:autoSpaceDE w:val="0"/>
        <w:autoSpaceDN w:val="0"/>
        <w:adjustRightInd w:val="0"/>
        <w:spacing w:after="0" w:line="240" w:lineRule="auto"/>
        <w:jc w:val="center"/>
        <w:rPr>
          <w:rFonts w:ascii="Times New Roman" w:eastAsia="Calibri" w:hAnsi="Times New Roman" w:cs="Times New Roman"/>
          <w:b/>
          <w:bCs/>
          <w:sz w:val="24"/>
          <w:szCs w:val="24"/>
        </w:rPr>
      </w:pPr>
    </w:p>
    <w:p w:rsidR="000148EC" w:rsidRPr="00791E91" w:rsidRDefault="000148EC" w:rsidP="000148EC">
      <w:pPr>
        <w:autoSpaceDE w:val="0"/>
        <w:autoSpaceDN w:val="0"/>
        <w:adjustRightInd w:val="0"/>
        <w:spacing w:after="0" w:line="240" w:lineRule="auto"/>
        <w:jc w:val="center"/>
        <w:rPr>
          <w:rFonts w:ascii="Times New Roman" w:eastAsia="Calibri" w:hAnsi="Times New Roman" w:cs="Times New Roman"/>
          <w:b/>
          <w:bCs/>
          <w:sz w:val="24"/>
          <w:szCs w:val="24"/>
        </w:rPr>
      </w:pPr>
      <w:r w:rsidRPr="00791E91">
        <w:rPr>
          <w:rFonts w:ascii="Times New Roman" w:eastAsia="Calibri" w:hAnsi="Times New Roman" w:cs="Times New Roman"/>
          <w:b/>
          <w:bCs/>
          <w:sz w:val="24"/>
          <w:szCs w:val="24"/>
        </w:rPr>
        <w:t>ZAMAWIAJĄCY:                                             WYKONAWCA:</w:t>
      </w:r>
    </w:p>
    <w:p w:rsidR="000148EC" w:rsidRPr="00791E91" w:rsidRDefault="000148EC" w:rsidP="000148EC">
      <w:pPr>
        <w:spacing w:after="0" w:line="240" w:lineRule="auto"/>
        <w:jc w:val="both"/>
        <w:rPr>
          <w:rFonts w:ascii="Times New Roman" w:hAnsi="Times New Roman" w:cs="Times New Roman"/>
          <w:sz w:val="24"/>
          <w:szCs w:val="24"/>
        </w:rPr>
      </w:pPr>
    </w:p>
    <w:p w:rsidR="000148EC" w:rsidRPr="00791E91" w:rsidRDefault="000148EC" w:rsidP="000148EC">
      <w:pPr>
        <w:spacing w:after="0" w:line="240" w:lineRule="auto"/>
        <w:jc w:val="both"/>
        <w:rPr>
          <w:rFonts w:ascii="Times New Roman" w:hAnsi="Times New Roman" w:cs="Times New Roman"/>
          <w:sz w:val="24"/>
          <w:szCs w:val="24"/>
        </w:rPr>
      </w:pPr>
    </w:p>
    <w:p w:rsidR="000148EC" w:rsidRPr="00791E91" w:rsidRDefault="000148EC" w:rsidP="000148EC">
      <w:pPr>
        <w:spacing w:after="0" w:line="240" w:lineRule="auto"/>
        <w:jc w:val="both"/>
        <w:rPr>
          <w:rFonts w:ascii="Times New Roman" w:hAnsi="Times New Roman" w:cs="Times New Roman"/>
          <w:sz w:val="24"/>
          <w:szCs w:val="24"/>
        </w:rPr>
      </w:pPr>
      <w:r w:rsidRPr="00791E91">
        <w:rPr>
          <w:rFonts w:ascii="Times New Roman" w:hAnsi="Times New Roman" w:cs="Times New Roman"/>
          <w:sz w:val="24"/>
          <w:szCs w:val="24"/>
        </w:rPr>
        <w:t xml:space="preserve">                                                                                                                   </w:t>
      </w:r>
    </w:p>
    <w:p w:rsidR="000148EC" w:rsidRPr="00791E91" w:rsidRDefault="000148EC" w:rsidP="000148EC">
      <w:pPr>
        <w:tabs>
          <w:tab w:val="left" w:pos="221"/>
        </w:tabs>
        <w:spacing w:after="0" w:line="252" w:lineRule="auto"/>
        <w:ind w:right="420"/>
        <w:jc w:val="center"/>
        <w:rPr>
          <w:rFonts w:ascii="Times New Roman" w:hAnsi="Times New Roman" w:cs="Times New Roman"/>
          <w:sz w:val="24"/>
          <w:szCs w:val="24"/>
        </w:rPr>
      </w:pP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t xml:space="preserve"> </w:t>
      </w:r>
    </w:p>
    <w:p w:rsidR="000148EC" w:rsidRPr="00791E91" w:rsidRDefault="000148EC" w:rsidP="000148EC">
      <w:pPr>
        <w:tabs>
          <w:tab w:val="left" w:pos="221"/>
        </w:tabs>
        <w:spacing w:after="0" w:line="252" w:lineRule="auto"/>
        <w:ind w:right="420"/>
        <w:jc w:val="center"/>
        <w:rPr>
          <w:rFonts w:ascii="Times New Roman" w:hAnsi="Times New Roman" w:cs="Times New Roman"/>
          <w:sz w:val="24"/>
          <w:szCs w:val="24"/>
        </w:rPr>
      </w:pP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r w:rsidRPr="00791E91">
        <w:rPr>
          <w:rFonts w:ascii="Times New Roman" w:hAnsi="Times New Roman" w:cs="Times New Roman"/>
          <w:sz w:val="24"/>
          <w:szCs w:val="24"/>
        </w:rPr>
        <w:tab/>
      </w:r>
    </w:p>
    <w:p w:rsidR="000148EC" w:rsidRPr="00791E91" w:rsidRDefault="000148EC" w:rsidP="000148EC">
      <w:pPr>
        <w:rPr>
          <w:rFonts w:ascii="Times New Roman" w:hAnsi="Times New Roman" w:cs="Times New Roman"/>
          <w:sz w:val="24"/>
          <w:szCs w:val="24"/>
        </w:rPr>
      </w:pPr>
    </w:p>
    <w:p w:rsidR="00EE2551" w:rsidRPr="00791E91" w:rsidRDefault="00EE2551">
      <w:pPr>
        <w:rPr>
          <w:rFonts w:ascii="Times New Roman" w:hAnsi="Times New Roman" w:cs="Times New Roman"/>
          <w:sz w:val="24"/>
          <w:szCs w:val="24"/>
        </w:rPr>
      </w:pPr>
    </w:p>
    <w:sectPr w:rsidR="00EE2551" w:rsidRPr="00791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115D"/>
    <w:multiLevelType w:val="hybridMultilevel"/>
    <w:tmpl w:val="7B48F8B2"/>
    <w:lvl w:ilvl="0" w:tplc="3F00697C">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A94C50"/>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A5BB3"/>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46199"/>
    <w:multiLevelType w:val="hybridMultilevel"/>
    <w:tmpl w:val="58005DC8"/>
    <w:lvl w:ilvl="0" w:tplc="6504CF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0E4A7E"/>
    <w:multiLevelType w:val="hybridMultilevel"/>
    <w:tmpl w:val="340C14F4"/>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D3899"/>
    <w:multiLevelType w:val="hybridMultilevel"/>
    <w:tmpl w:val="252A24D6"/>
    <w:lvl w:ilvl="0" w:tplc="04150017">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16795E11"/>
    <w:multiLevelType w:val="hybridMultilevel"/>
    <w:tmpl w:val="D8AE49DE"/>
    <w:lvl w:ilvl="0" w:tplc="04150017">
      <w:start w:val="1"/>
      <w:numFmt w:val="lowerLetter"/>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7" w15:restartNumberingAfterBreak="0">
    <w:nsid w:val="17B40616"/>
    <w:multiLevelType w:val="hybridMultilevel"/>
    <w:tmpl w:val="1714DC30"/>
    <w:lvl w:ilvl="0" w:tplc="152ECFDE">
      <w:start w:val="1"/>
      <w:numFmt w:val="lowerLetter"/>
      <w:lvlText w:val="%1)"/>
      <w:lvlJc w:val="left"/>
      <w:pPr>
        <w:ind w:left="920" w:hanging="360"/>
      </w:pPr>
      <w:rPr>
        <w:rFonts w:hint="default"/>
      </w:r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8" w15:restartNumberingAfterBreak="0">
    <w:nsid w:val="1B216B1F"/>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6058D"/>
    <w:multiLevelType w:val="hybridMultilevel"/>
    <w:tmpl w:val="314453FA"/>
    <w:lvl w:ilvl="0" w:tplc="913C426A">
      <w:start w:val="2"/>
      <w:numFmt w:val="decimal"/>
      <w:lvlText w:val="%1."/>
      <w:lvlJc w:val="right"/>
      <w:pPr>
        <w:ind w:left="14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9E2058"/>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B115F"/>
    <w:multiLevelType w:val="hybridMultilevel"/>
    <w:tmpl w:val="1ED8BA82"/>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B95EB7"/>
    <w:multiLevelType w:val="hybridMultilevel"/>
    <w:tmpl w:val="E0A6C264"/>
    <w:lvl w:ilvl="0" w:tplc="6504CFA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3C76F5"/>
    <w:multiLevelType w:val="hybridMultilevel"/>
    <w:tmpl w:val="BC7699C2"/>
    <w:lvl w:ilvl="0" w:tplc="6504CF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D03597"/>
    <w:multiLevelType w:val="hybridMultilevel"/>
    <w:tmpl w:val="3E62CAAC"/>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17421D"/>
    <w:multiLevelType w:val="hybridMultilevel"/>
    <w:tmpl w:val="27182C5A"/>
    <w:lvl w:ilvl="0" w:tplc="04150017">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92C190A"/>
    <w:multiLevelType w:val="hybridMultilevel"/>
    <w:tmpl w:val="30323A90"/>
    <w:lvl w:ilvl="0" w:tplc="0D0CC97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CE4326F"/>
    <w:multiLevelType w:val="hybridMultilevel"/>
    <w:tmpl w:val="37FC3BA6"/>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3E635A"/>
    <w:multiLevelType w:val="hybridMultilevel"/>
    <w:tmpl w:val="16A63804"/>
    <w:lvl w:ilvl="0" w:tplc="F0D8489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0C155A"/>
    <w:multiLevelType w:val="hybridMultilevel"/>
    <w:tmpl w:val="8C3A15C6"/>
    <w:lvl w:ilvl="0" w:tplc="E870D8E8">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301384D"/>
    <w:multiLevelType w:val="hybridMultilevel"/>
    <w:tmpl w:val="30F822DC"/>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432DE7"/>
    <w:multiLevelType w:val="hybridMultilevel"/>
    <w:tmpl w:val="53147870"/>
    <w:lvl w:ilvl="0" w:tplc="62C80002">
      <w:start w:val="3"/>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15061E"/>
    <w:multiLevelType w:val="hybridMultilevel"/>
    <w:tmpl w:val="C8DAF82E"/>
    <w:lvl w:ilvl="0" w:tplc="E870D8E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495C1B"/>
    <w:multiLevelType w:val="hybridMultilevel"/>
    <w:tmpl w:val="CFA468A0"/>
    <w:lvl w:ilvl="0" w:tplc="8EEC6D2C">
      <w:start w:val="1"/>
      <w:numFmt w:val="lowerLetter"/>
      <w:lvlText w:val="%1)"/>
      <w:lvlJc w:val="left"/>
      <w:pPr>
        <w:ind w:left="750" w:hanging="39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B550798"/>
    <w:multiLevelType w:val="hybridMultilevel"/>
    <w:tmpl w:val="7898C20A"/>
    <w:lvl w:ilvl="0" w:tplc="8B165DF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3A33AA"/>
    <w:multiLevelType w:val="hybridMultilevel"/>
    <w:tmpl w:val="986E2336"/>
    <w:lvl w:ilvl="0" w:tplc="E1529DA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CD2944"/>
    <w:multiLevelType w:val="hybridMultilevel"/>
    <w:tmpl w:val="9D3A67A6"/>
    <w:lvl w:ilvl="0" w:tplc="A02AEAD6">
      <w:start w:val="3"/>
      <w:numFmt w:val="decimal"/>
      <w:lvlText w:val="%1."/>
      <w:lvlJc w:val="right"/>
      <w:pPr>
        <w:ind w:left="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3778CE"/>
    <w:multiLevelType w:val="hybridMultilevel"/>
    <w:tmpl w:val="96B2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AC5A69"/>
    <w:multiLevelType w:val="hybridMultilevel"/>
    <w:tmpl w:val="8D2C4854"/>
    <w:lvl w:ilvl="0" w:tplc="C63EDAB4">
      <w:start w:val="5"/>
      <w:numFmt w:val="decimal"/>
      <w:lvlText w:val="%1."/>
      <w:lvlJc w:val="right"/>
      <w:pPr>
        <w:ind w:left="14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6731D0"/>
    <w:multiLevelType w:val="hybridMultilevel"/>
    <w:tmpl w:val="4AD8C7CE"/>
    <w:lvl w:ilvl="0" w:tplc="A1D2A09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7"/>
  </w:num>
  <w:num w:numId="8">
    <w:abstractNumId w:val="2"/>
  </w:num>
  <w:num w:numId="9">
    <w:abstractNumId w:val="10"/>
  </w:num>
  <w:num w:numId="10">
    <w:abstractNumId w:val="0"/>
  </w:num>
  <w:num w:numId="11">
    <w:abstractNumId w:val="1"/>
  </w:num>
  <w:num w:numId="12">
    <w:abstractNumId w:val="19"/>
  </w:num>
  <w:num w:numId="13">
    <w:abstractNumId w:val="21"/>
  </w:num>
  <w:num w:numId="14">
    <w:abstractNumId w:val="6"/>
  </w:num>
  <w:num w:numId="15">
    <w:abstractNumId w:val="4"/>
  </w:num>
  <w:num w:numId="16">
    <w:abstractNumId w:val="28"/>
  </w:num>
  <w:num w:numId="17">
    <w:abstractNumId w:val="5"/>
  </w:num>
  <w:num w:numId="18">
    <w:abstractNumId w:val="11"/>
  </w:num>
  <w:num w:numId="19">
    <w:abstractNumId w:val="9"/>
  </w:num>
  <w:num w:numId="20">
    <w:abstractNumId w:val="18"/>
  </w:num>
  <w:num w:numId="21">
    <w:abstractNumId w:val="29"/>
  </w:num>
  <w:num w:numId="22">
    <w:abstractNumId w:val="25"/>
  </w:num>
  <w:num w:numId="23">
    <w:abstractNumId w:val="16"/>
  </w:num>
  <w:num w:numId="24">
    <w:abstractNumId w:val="20"/>
  </w:num>
  <w:num w:numId="25">
    <w:abstractNumId w:val="24"/>
  </w:num>
  <w:num w:numId="26">
    <w:abstractNumId w:val="17"/>
  </w:num>
  <w:num w:numId="27">
    <w:abstractNumId w:val="7"/>
  </w:num>
  <w:num w:numId="28">
    <w:abstractNumId w:val="15"/>
  </w:num>
  <w:num w:numId="29">
    <w:abstractNumId w:val="14"/>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C3"/>
    <w:rsid w:val="000148EC"/>
    <w:rsid w:val="002C7CED"/>
    <w:rsid w:val="003D1E98"/>
    <w:rsid w:val="004A4034"/>
    <w:rsid w:val="00590245"/>
    <w:rsid w:val="005C7DC3"/>
    <w:rsid w:val="00791E91"/>
    <w:rsid w:val="00A503F6"/>
    <w:rsid w:val="00AC01AF"/>
    <w:rsid w:val="00C03285"/>
    <w:rsid w:val="00CB39A6"/>
    <w:rsid w:val="00E82C31"/>
    <w:rsid w:val="00ED14F7"/>
    <w:rsid w:val="00EE2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ADCBD-96D3-49A0-8692-1CC21D2A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48EC"/>
    <w:pPr>
      <w:spacing w:line="254"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4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10672</Characters>
  <Application>Microsoft Office Word</Application>
  <DocSecurity>4</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Malwina Majerska</cp:lastModifiedBy>
  <cp:revision>2</cp:revision>
  <dcterms:created xsi:type="dcterms:W3CDTF">2019-09-12T21:43:00Z</dcterms:created>
  <dcterms:modified xsi:type="dcterms:W3CDTF">2019-09-12T21:43:00Z</dcterms:modified>
</cp:coreProperties>
</file>